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693E8">
      <w:pPr>
        <w:pStyle w:val="7"/>
        <w:spacing w:before="0" w:beforeAutospacing="0" w:after="0" w:afterAutospacing="0" w:line="240" w:lineRule="auto"/>
        <w:ind w:firstLine="0"/>
        <w:rPr>
          <w:rStyle w:val="11"/>
          <w:sz w:val="28"/>
        </w:rPr>
      </w:pPr>
    </w:p>
    <w:p w14:paraId="7A92D371">
      <w:pPr>
        <w:adjustRightInd w:val="0"/>
        <w:snapToGrid w:val="0"/>
        <w:spacing w:before="60" w:after="60"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杭州师范大学博士生导师招生资格认定</w:t>
      </w:r>
    </w:p>
    <w:p w14:paraId="42F18D7E">
      <w:pPr>
        <w:adjustRightInd w:val="0"/>
        <w:snapToGrid w:val="0"/>
        <w:spacing w:before="60" w:after="60"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简况表（202</w:t>
      </w:r>
      <w:r>
        <w:rPr>
          <w:rFonts w:hint="eastAsia" w:ascii="黑体" w:eastAsia="黑体"/>
          <w:sz w:val="44"/>
          <w:szCs w:val="44"/>
          <w:lang w:val="en-US" w:eastAsia="zh-CN"/>
        </w:rPr>
        <w:t>7</w:t>
      </w:r>
      <w:r>
        <w:rPr>
          <w:rFonts w:hint="eastAsia" w:ascii="黑体" w:eastAsia="黑体"/>
          <w:sz w:val="44"/>
          <w:szCs w:val="44"/>
        </w:rPr>
        <w:t>年度）</w:t>
      </w:r>
    </w:p>
    <w:p w14:paraId="789DF5FF">
      <w:pPr>
        <w:adjustRightInd w:val="0"/>
        <w:snapToGrid w:val="0"/>
        <w:spacing w:before="60" w:after="60"/>
        <w:jc w:val="center"/>
        <w:rPr>
          <w:rFonts w:ascii="黑体" w:eastAsia="黑体"/>
          <w:sz w:val="32"/>
          <w:szCs w:val="32"/>
        </w:rPr>
      </w:pPr>
    </w:p>
    <w:p w14:paraId="42CD7846">
      <w:pPr>
        <w:adjustRightInd w:val="0"/>
        <w:snapToGrid w:val="0"/>
        <w:spacing w:before="60" w:after="60"/>
        <w:jc w:val="center"/>
        <w:rPr>
          <w:rFonts w:ascii="黑体" w:eastAsia="黑体"/>
          <w:sz w:val="32"/>
          <w:szCs w:val="32"/>
        </w:rPr>
      </w:pPr>
    </w:p>
    <w:p w14:paraId="1D6E8F2F">
      <w:pPr>
        <w:adjustRightInd w:val="0"/>
        <w:snapToGrid w:val="0"/>
        <w:spacing w:before="60" w:after="60"/>
      </w:pPr>
    </w:p>
    <w:p w14:paraId="43AE3D03">
      <w:pPr>
        <w:adjustRightInd w:val="0"/>
        <w:snapToGrid w:val="0"/>
        <w:spacing w:before="60" w:after="60"/>
      </w:pPr>
    </w:p>
    <w:p w14:paraId="474600EA">
      <w:pPr>
        <w:adjustRightInd w:val="0"/>
        <w:snapToGrid w:val="0"/>
        <w:spacing w:before="60" w:after="60"/>
      </w:pPr>
    </w:p>
    <w:tbl>
      <w:tblPr>
        <w:tblStyle w:val="9"/>
        <w:tblW w:w="6480" w:type="dxa"/>
        <w:tblInd w:w="11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4680"/>
      </w:tblGrid>
      <w:tr w14:paraId="25298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restart"/>
            <w:tcBorders>
              <w:right w:val="single" w:color="auto" w:sz="4" w:space="0"/>
            </w:tcBorders>
            <w:vAlign w:val="center"/>
          </w:tcPr>
          <w:p w14:paraId="6B8876BF">
            <w:pPr>
              <w:adjustRightInd w:val="0"/>
              <w:snapToGrid w:val="0"/>
              <w:spacing w:before="60" w:after="60"/>
              <w:jc w:val="center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申 请 人</w:t>
            </w:r>
          </w:p>
        </w:tc>
        <w:tc>
          <w:tcPr>
            <w:tcW w:w="4680" w:type="dxa"/>
            <w:tcBorders>
              <w:bottom w:val="single" w:color="auto" w:sz="4" w:space="0"/>
            </w:tcBorders>
            <w:vAlign w:val="center"/>
          </w:tcPr>
          <w:p w14:paraId="346938C2">
            <w:pPr>
              <w:adjustRightInd w:val="0"/>
              <w:snapToGrid w:val="0"/>
              <w:spacing w:before="60" w:after="60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姓名：</w:t>
            </w:r>
          </w:p>
        </w:tc>
      </w:tr>
      <w:tr w14:paraId="30C59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tcBorders>
              <w:right w:val="single" w:color="auto" w:sz="4" w:space="0"/>
            </w:tcBorders>
            <w:vAlign w:val="center"/>
          </w:tcPr>
          <w:p w14:paraId="3092DBE7">
            <w:pPr>
              <w:adjustRightInd w:val="0"/>
              <w:snapToGrid w:val="0"/>
              <w:spacing w:before="60" w:after="60"/>
              <w:jc w:val="right"/>
              <w:rPr>
                <w:rFonts w:ascii="楷体_GB2312" w:eastAsia="楷体_GB2312"/>
                <w:sz w:val="30"/>
              </w:rPr>
            </w:pPr>
          </w:p>
        </w:tc>
        <w:tc>
          <w:tcPr>
            <w:tcW w:w="4680" w:type="dxa"/>
            <w:tcBorders>
              <w:top w:val="single" w:color="auto" w:sz="4" w:space="0"/>
            </w:tcBorders>
            <w:vAlign w:val="center"/>
          </w:tcPr>
          <w:p w14:paraId="52B7D456">
            <w:pPr>
              <w:adjustRightInd w:val="0"/>
              <w:snapToGrid w:val="0"/>
              <w:spacing w:before="60" w:after="60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学院：</w:t>
            </w:r>
          </w:p>
        </w:tc>
      </w:tr>
    </w:tbl>
    <w:p w14:paraId="2A1A430D">
      <w:pPr>
        <w:adjustRightInd w:val="0"/>
        <w:snapToGrid w:val="0"/>
        <w:spacing w:before="60" w:after="60"/>
      </w:pPr>
    </w:p>
    <w:p w14:paraId="170EF1FC">
      <w:pPr>
        <w:adjustRightInd w:val="0"/>
        <w:snapToGrid w:val="0"/>
        <w:spacing w:before="60" w:after="60"/>
      </w:pPr>
    </w:p>
    <w:p w14:paraId="47269EA7">
      <w:pPr>
        <w:adjustRightInd w:val="0"/>
        <w:snapToGrid w:val="0"/>
        <w:spacing w:before="60" w:after="60"/>
      </w:pPr>
    </w:p>
    <w:tbl>
      <w:tblPr>
        <w:tblStyle w:val="9"/>
        <w:tblW w:w="6480" w:type="dxa"/>
        <w:tblInd w:w="11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4680"/>
      </w:tblGrid>
      <w:tr w14:paraId="1E6487DD">
        <w:trPr>
          <w:cantSplit/>
        </w:trPr>
        <w:tc>
          <w:tcPr>
            <w:tcW w:w="1800" w:type="dxa"/>
            <w:vMerge w:val="restart"/>
            <w:tcBorders>
              <w:right w:val="single" w:color="auto" w:sz="4" w:space="0"/>
            </w:tcBorders>
            <w:vAlign w:val="center"/>
          </w:tcPr>
          <w:p w14:paraId="6E37F186">
            <w:pPr>
              <w:adjustRightInd w:val="0"/>
              <w:snapToGrid w:val="0"/>
              <w:spacing w:before="60" w:after="60"/>
              <w:jc w:val="center"/>
              <w:rPr>
                <w:rFonts w:hint="default" w:ascii="楷体_GB2312" w:eastAsia="楷体_GB2312"/>
                <w:sz w:val="30"/>
                <w:lang w:val="en-US" w:eastAsia="zh-CN"/>
              </w:rPr>
            </w:pPr>
            <w:r>
              <w:rPr>
                <w:rFonts w:hint="eastAsia" w:ascii="楷体_GB2312" w:eastAsia="楷体_GB2312"/>
                <w:sz w:val="30"/>
              </w:rPr>
              <w:t>申报</w:t>
            </w:r>
            <w:r>
              <w:rPr>
                <w:rFonts w:hint="eastAsia" w:ascii="楷体_GB2312" w:eastAsia="楷体_GB2312"/>
                <w:sz w:val="30"/>
                <w:lang w:val="en-US" w:eastAsia="zh-CN"/>
              </w:rPr>
              <w:t>学科/专业</w:t>
            </w:r>
          </w:p>
        </w:tc>
        <w:tc>
          <w:tcPr>
            <w:tcW w:w="4680" w:type="dxa"/>
            <w:tcBorders>
              <w:bottom w:val="single" w:color="auto" w:sz="4" w:space="0"/>
            </w:tcBorders>
            <w:vAlign w:val="center"/>
          </w:tcPr>
          <w:p w14:paraId="33BC8C5E">
            <w:pPr>
              <w:adjustRightInd w:val="0"/>
              <w:snapToGrid w:val="0"/>
              <w:spacing w:before="60" w:after="60"/>
              <w:rPr>
                <w:rFonts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18"/>
                <w:szCs w:val="18"/>
                <w:lang w:val="en-US" w:eastAsia="zh-CN"/>
              </w:rPr>
              <w:t>一级学科（专业类别）</w:t>
            </w:r>
            <w:r>
              <w:rPr>
                <w:rFonts w:hint="eastAsia" w:ascii="楷体_GB2312" w:eastAsia="楷体_GB2312"/>
                <w:sz w:val="18"/>
                <w:szCs w:val="18"/>
              </w:rPr>
              <w:t>：</w:t>
            </w:r>
          </w:p>
        </w:tc>
      </w:tr>
      <w:tr w14:paraId="03491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800" w:type="dxa"/>
            <w:vMerge w:val="continue"/>
            <w:tcBorders>
              <w:right w:val="single" w:color="auto" w:sz="4" w:space="0"/>
            </w:tcBorders>
            <w:vAlign w:val="center"/>
          </w:tcPr>
          <w:p w14:paraId="3A8632E8">
            <w:pPr>
              <w:adjustRightInd w:val="0"/>
              <w:snapToGrid w:val="0"/>
              <w:spacing w:before="60" w:after="60"/>
              <w:jc w:val="right"/>
              <w:rPr>
                <w:rFonts w:ascii="楷体_GB2312" w:eastAsia="楷体_GB2312"/>
                <w:sz w:val="30"/>
              </w:rPr>
            </w:pPr>
          </w:p>
        </w:tc>
        <w:tc>
          <w:tcPr>
            <w:tcW w:w="4680" w:type="dxa"/>
            <w:tcBorders>
              <w:top w:val="single" w:color="auto" w:sz="4" w:space="0"/>
            </w:tcBorders>
            <w:vAlign w:val="center"/>
          </w:tcPr>
          <w:p w14:paraId="3E14950D">
            <w:pPr>
              <w:adjustRightInd w:val="0"/>
              <w:snapToGrid w:val="0"/>
              <w:spacing w:before="60" w:after="60"/>
              <w:rPr>
                <w:rFonts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18"/>
                <w:szCs w:val="18"/>
                <w:lang w:val="en-US" w:eastAsia="zh-CN"/>
              </w:rPr>
              <w:t>二级学科（专业领域）</w:t>
            </w:r>
            <w:r>
              <w:rPr>
                <w:rFonts w:hint="eastAsia" w:ascii="楷体_GB2312" w:eastAsia="楷体_GB2312"/>
                <w:sz w:val="18"/>
                <w:szCs w:val="18"/>
              </w:rPr>
              <w:t>：</w:t>
            </w:r>
          </w:p>
        </w:tc>
      </w:tr>
    </w:tbl>
    <w:p w14:paraId="585B6B1F">
      <w:pPr>
        <w:adjustRightInd w:val="0"/>
        <w:snapToGrid w:val="0"/>
        <w:spacing w:before="60" w:after="60"/>
      </w:pPr>
    </w:p>
    <w:p w14:paraId="1C160D7C">
      <w:pPr>
        <w:adjustRightInd w:val="0"/>
        <w:snapToGrid w:val="0"/>
        <w:spacing w:before="60" w:after="60"/>
      </w:pPr>
    </w:p>
    <w:p w14:paraId="11087FD3">
      <w:pPr>
        <w:adjustRightInd w:val="0"/>
        <w:snapToGrid w:val="0"/>
        <w:spacing w:before="60" w:after="60"/>
        <w:rPr>
          <w:rFonts w:ascii="楷体_GB2312" w:eastAsia="楷体_GB2312"/>
        </w:rPr>
      </w:pPr>
    </w:p>
    <w:tbl>
      <w:tblPr>
        <w:tblStyle w:val="9"/>
        <w:tblW w:w="6480" w:type="dxa"/>
        <w:tblInd w:w="11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4680"/>
      </w:tblGrid>
      <w:tr w14:paraId="45671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restart"/>
            <w:tcBorders>
              <w:right w:val="single" w:color="auto" w:sz="4" w:space="0"/>
            </w:tcBorders>
            <w:vAlign w:val="center"/>
          </w:tcPr>
          <w:p w14:paraId="0E1082CE">
            <w:pPr>
              <w:adjustRightInd w:val="0"/>
              <w:snapToGrid w:val="0"/>
              <w:spacing w:before="60" w:after="60"/>
              <w:jc w:val="center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联系方式</w:t>
            </w:r>
          </w:p>
        </w:tc>
        <w:tc>
          <w:tcPr>
            <w:tcW w:w="4680" w:type="dxa"/>
            <w:tcBorders>
              <w:bottom w:val="single" w:color="auto" w:sz="4" w:space="0"/>
            </w:tcBorders>
            <w:vAlign w:val="center"/>
          </w:tcPr>
          <w:p w14:paraId="64E1C68C">
            <w:pPr>
              <w:adjustRightInd w:val="0"/>
              <w:snapToGrid w:val="0"/>
              <w:spacing w:before="60" w:after="60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电 话：</w:t>
            </w:r>
          </w:p>
        </w:tc>
      </w:tr>
      <w:tr w14:paraId="18AF2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tcBorders>
              <w:right w:val="single" w:color="auto" w:sz="4" w:space="0"/>
            </w:tcBorders>
            <w:vAlign w:val="center"/>
          </w:tcPr>
          <w:p w14:paraId="5B6B5E95">
            <w:pPr>
              <w:adjustRightInd w:val="0"/>
              <w:snapToGrid w:val="0"/>
              <w:spacing w:before="60" w:after="60"/>
              <w:jc w:val="right"/>
              <w:rPr>
                <w:rFonts w:ascii="楷体_GB2312" w:eastAsia="楷体_GB2312"/>
                <w:sz w:val="30"/>
              </w:rPr>
            </w:pPr>
          </w:p>
        </w:tc>
        <w:tc>
          <w:tcPr>
            <w:tcW w:w="4680" w:type="dxa"/>
            <w:tcBorders>
              <w:top w:val="single" w:color="auto" w:sz="4" w:space="0"/>
            </w:tcBorders>
            <w:vAlign w:val="center"/>
          </w:tcPr>
          <w:p w14:paraId="2D3C660A">
            <w:pPr>
              <w:adjustRightInd w:val="0"/>
              <w:snapToGrid w:val="0"/>
              <w:spacing w:before="60" w:after="60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EMAIL：</w:t>
            </w:r>
          </w:p>
        </w:tc>
      </w:tr>
    </w:tbl>
    <w:p w14:paraId="1758B3BC">
      <w:pPr>
        <w:adjustRightInd w:val="0"/>
        <w:snapToGrid w:val="0"/>
        <w:spacing w:before="60" w:after="60"/>
        <w:rPr>
          <w:rFonts w:ascii="楷体_GB2312" w:eastAsia="楷体_GB2312"/>
        </w:rPr>
      </w:pPr>
    </w:p>
    <w:p w14:paraId="1E7E89DB">
      <w:pPr>
        <w:adjustRightInd w:val="0"/>
        <w:snapToGrid w:val="0"/>
        <w:spacing w:before="60" w:after="60"/>
        <w:rPr>
          <w:rFonts w:ascii="楷体_GB2312" w:eastAsia="楷体_GB2312"/>
        </w:rPr>
      </w:pPr>
    </w:p>
    <w:p w14:paraId="61975E25">
      <w:pPr>
        <w:adjustRightInd w:val="0"/>
        <w:snapToGrid w:val="0"/>
        <w:spacing w:before="60" w:after="60"/>
        <w:rPr>
          <w:rFonts w:ascii="楷体_GB2312" w:eastAsia="楷体_GB2312"/>
        </w:rPr>
      </w:pPr>
    </w:p>
    <w:p w14:paraId="5F6A2322">
      <w:pPr>
        <w:adjustRightInd w:val="0"/>
        <w:snapToGrid w:val="0"/>
        <w:spacing w:before="60" w:after="60"/>
        <w:rPr>
          <w:rFonts w:ascii="楷体_GB2312" w:eastAsia="楷体_GB2312"/>
        </w:rPr>
      </w:pPr>
    </w:p>
    <w:p w14:paraId="1B72990B">
      <w:pPr>
        <w:adjustRightInd w:val="0"/>
        <w:snapToGrid w:val="0"/>
        <w:spacing w:before="60" w:after="60"/>
        <w:rPr>
          <w:rFonts w:ascii="楷体_GB2312" w:eastAsia="楷体_GB2312"/>
        </w:rPr>
      </w:pPr>
    </w:p>
    <w:p w14:paraId="0BA73991">
      <w:pPr>
        <w:adjustRightInd w:val="0"/>
        <w:snapToGrid w:val="0"/>
        <w:spacing w:before="60" w:after="60"/>
        <w:rPr>
          <w:rFonts w:ascii="楷体_GB2312" w:eastAsia="楷体_GB2312"/>
        </w:rPr>
      </w:pPr>
    </w:p>
    <w:p w14:paraId="236851D3">
      <w:pPr>
        <w:adjustRightInd w:val="0"/>
        <w:snapToGrid w:val="0"/>
        <w:spacing w:before="60" w:after="60"/>
        <w:rPr>
          <w:rFonts w:ascii="楷体_GB2312" w:eastAsia="楷体_GB2312"/>
        </w:rPr>
      </w:pPr>
    </w:p>
    <w:p w14:paraId="2DA45F3E">
      <w:pPr>
        <w:adjustRightInd w:val="0"/>
        <w:snapToGrid w:val="0"/>
        <w:spacing w:before="60" w:after="60"/>
        <w:rPr>
          <w:rFonts w:ascii="楷体_GB2312" w:eastAsia="楷体_GB2312"/>
          <w:sz w:val="36"/>
        </w:rPr>
      </w:pPr>
    </w:p>
    <w:p w14:paraId="293739B4">
      <w:pPr>
        <w:adjustRightInd w:val="0"/>
        <w:snapToGrid w:val="0"/>
        <w:spacing w:before="60" w:after="60"/>
        <w:rPr>
          <w:rFonts w:ascii="楷体_GB2312" w:eastAsia="楷体_GB2312"/>
          <w:sz w:val="36"/>
        </w:rPr>
      </w:pPr>
    </w:p>
    <w:p w14:paraId="06B8A0F3">
      <w:pPr>
        <w:adjustRightInd w:val="0"/>
        <w:snapToGrid w:val="0"/>
        <w:spacing w:before="60" w:after="60"/>
        <w:rPr>
          <w:rFonts w:ascii="楷体_GB2312" w:eastAsia="楷体_GB2312"/>
          <w:sz w:val="36"/>
        </w:rPr>
      </w:pPr>
    </w:p>
    <w:p w14:paraId="22D52E41">
      <w:pPr>
        <w:adjustRightInd w:val="0"/>
        <w:snapToGrid w:val="0"/>
        <w:spacing w:before="60" w:after="60"/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杭州师范大学研究生院制</w:t>
      </w:r>
    </w:p>
    <w:p w14:paraId="78A7373D">
      <w:pPr>
        <w:adjustRightInd w:val="0"/>
        <w:snapToGrid w:val="0"/>
        <w:spacing w:after="120"/>
        <w:rPr>
          <w:b/>
          <w:sz w:val="36"/>
        </w:rPr>
      </w:pPr>
    </w:p>
    <w:tbl>
      <w:tblPr>
        <w:tblStyle w:val="9"/>
        <w:tblW w:w="9153" w:type="dxa"/>
        <w:tblInd w:w="-4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220"/>
        <w:gridCol w:w="754"/>
        <w:gridCol w:w="67"/>
        <w:gridCol w:w="1896"/>
        <w:gridCol w:w="588"/>
        <w:gridCol w:w="421"/>
        <w:gridCol w:w="110"/>
        <w:gridCol w:w="887"/>
        <w:gridCol w:w="255"/>
        <w:gridCol w:w="340"/>
        <w:gridCol w:w="560"/>
        <w:gridCol w:w="779"/>
        <w:gridCol w:w="301"/>
        <w:gridCol w:w="33"/>
        <w:gridCol w:w="327"/>
        <w:gridCol w:w="1040"/>
        <w:gridCol w:w="3"/>
      </w:tblGrid>
      <w:tr w14:paraId="7E1B1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520" w:hRule="atLeast"/>
        </w:trPr>
        <w:tc>
          <w:tcPr>
            <w:tcW w:w="1613" w:type="dxa"/>
            <w:gridSpan w:val="4"/>
            <w:vMerge w:val="restart"/>
            <w:vAlign w:val="center"/>
          </w:tcPr>
          <w:p w14:paraId="3C2B8E8E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姓  名</w:t>
            </w:r>
          </w:p>
        </w:tc>
        <w:tc>
          <w:tcPr>
            <w:tcW w:w="1896" w:type="dxa"/>
            <w:vMerge w:val="restart"/>
            <w:vAlign w:val="center"/>
          </w:tcPr>
          <w:p w14:paraId="5C43F6D3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62346DB8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性</w:t>
            </w:r>
            <w:r>
              <w:rPr>
                <w:color w:val="auto"/>
              </w:rPr>
              <w:t xml:space="preserve">  </w:t>
            </w:r>
            <w:r>
              <w:rPr>
                <w:rFonts w:hint="eastAsia"/>
                <w:color w:val="auto"/>
              </w:rPr>
              <w:t>别</w:t>
            </w:r>
          </w:p>
        </w:tc>
        <w:tc>
          <w:tcPr>
            <w:tcW w:w="1592" w:type="dxa"/>
            <w:gridSpan w:val="4"/>
            <w:vAlign w:val="center"/>
          </w:tcPr>
          <w:p w14:paraId="70736708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339" w:type="dxa"/>
            <w:gridSpan w:val="2"/>
            <w:vAlign w:val="center"/>
          </w:tcPr>
          <w:p w14:paraId="39B82307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职称</w:t>
            </w:r>
          </w:p>
        </w:tc>
        <w:tc>
          <w:tcPr>
            <w:tcW w:w="1701" w:type="dxa"/>
            <w:gridSpan w:val="4"/>
            <w:vAlign w:val="center"/>
          </w:tcPr>
          <w:p w14:paraId="6078F2C2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</w:tc>
      </w:tr>
      <w:tr w14:paraId="07E02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622" w:hRule="atLeast"/>
        </w:trPr>
        <w:tc>
          <w:tcPr>
            <w:tcW w:w="1613" w:type="dxa"/>
            <w:gridSpan w:val="4"/>
            <w:vMerge w:val="continue"/>
            <w:vAlign w:val="center"/>
          </w:tcPr>
          <w:p w14:paraId="6E141F91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896" w:type="dxa"/>
            <w:vMerge w:val="continue"/>
            <w:vAlign w:val="center"/>
          </w:tcPr>
          <w:p w14:paraId="18E587CA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6A2C4D2F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出生年月日</w:t>
            </w:r>
          </w:p>
        </w:tc>
        <w:tc>
          <w:tcPr>
            <w:tcW w:w="1592" w:type="dxa"/>
            <w:gridSpan w:val="4"/>
            <w:vAlign w:val="center"/>
          </w:tcPr>
          <w:p w14:paraId="28402C2E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339" w:type="dxa"/>
            <w:gridSpan w:val="2"/>
            <w:vAlign w:val="center"/>
          </w:tcPr>
          <w:p w14:paraId="68D31FFD">
            <w:pPr>
              <w:adjustRightInd w:val="0"/>
              <w:snapToGrid w:val="0"/>
              <w:spacing w:line="240" w:lineRule="atLeast"/>
              <w:jc w:val="center"/>
              <w:rPr>
                <w:rFonts w:eastAsiaTheme="minorEastAsia"/>
                <w:color w:val="auto"/>
              </w:rPr>
            </w:pPr>
            <w:r>
              <w:rPr>
                <w:rFonts w:hint="eastAsia" w:eastAsiaTheme="minorEastAsia"/>
                <w:color w:val="auto"/>
                <w:sz w:val="18"/>
                <w:szCs w:val="18"/>
              </w:rPr>
              <w:t>是否</w:t>
            </w:r>
            <w:r>
              <w:rPr>
                <w:rFonts w:hint="eastAsia" w:eastAsiaTheme="minorEastAsia"/>
                <w:color w:val="auto"/>
                <w:sz w:val="18"/>
                <w:szCs w:val="18"/>
                <w:lang w:val="en-US" w:eastAsia="zh-CN"/>
              </w:rPr>
              <w:t>已</w:t>
            </w:r>
            <w:r>
              <w:rPr>
                <w:rFonts w:hint="eastAsia" w:eastAsiaTheme="minorEastAsia"/>
                <w:color w:val="auto"/>
                <w:sz w:val="18"/>
                <w:szCs w:val="18"/>
              </w:rPr>
              <w:t>取得我校</w:t>
            </w:r>
            <w:r>
              <w:rPr>
                <w:rFonts w:hint="eastAsia" w:eastAsiaTheme="minorEastAsia"/>
                <w:color w:val="auto"/>
                <w:sz w:val="18"/>
                <w:szCs w:val="18"/>
                <w:lang w:val="en-US" w:eastAsia="zh-CN"/>
              </w:rPr>
              <w:t>相应学科</w:t>
            </w:r>
            <w:r>
              <w:rPr>
                <w:rFonts w:hint="eastAsia" w:eastAsiaTheme="minorEastAsia"/>
                <w:color w:val="auto"/>
                <w:sz w:val="18"/>
                <w:szCs w:val="18"/>
              </w:rPr>
              <w:t>博导任职资格</w:t>
            </w:r>
          </w:p>
        </w:tc>
        <w:tc>
          <w:tcPr>
            <w:tcW w:w="1701" w:type="dxa"/>
            <w:gridSpan w:val="4"/>
            <w:vAlign w:val="center"/>
          </w:tcPr>
          <w:p w14:paraId="03DE0145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</w:tc>
      </w:tr>
      <w:tr w14:paraId="1652F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576" w:hRule="atLeast"/>
        </w:trPr>
        <w:tc>
          <w:tcPr>
            <w:tcW w:w="3509" w:type="dxa"/>
            <w:gridSpan w:val="5"/>
          </w:tcPr>
          <w:p w14:paraId="26DE28BD">
            <w:pPr>
              <w:adjustRightInd w:val="0"/>
              <w:snapToGrid w:val="0"/>
              <w:spacing w:before="120" w:after="120"/>
              <w:jc w:val="center"/>
              <w:rPr>
                <w:rFonts w:eastAsiaTheme="minorEastAsia"/>
                <w:color w:val="auto"/>
              </w:rPr>
            </w:pPr>
            <w:r>
              <w:rPr>
                <w:rFonts w:hint="eastAsia" w:eastAsiaTheme="minorEastAsia"/>
                <w:color w:val="auto"/>
                <w:szCs w:val="21"/>
              </w:rPr>
              <w:t>我校聘用合同终止时间（暂不退休、经批准延聘人员填写）</w:t>
            </w:r>
          </w:p>
        </w:tc>
        <w:tc>
          <w:tcPr>
            <w:tcW w:w="5641" w:type="dxa"/>
            <w:gridSpan w:val="12"/>
            <w:vAlign w:val="center"/>
          </w:tcPr>
          <w:p w14:paraId="03AA4D34">
            <w:pPr>
              <w:adjustRightInd w:val="0"/>
              <w:snapToGrid w:val="0"/>
              <w:spacing w:before="120" w:after="120"/>
              <w:rPr>
                <w:color w:val="auto"/>
              </w:rPr>
            </w:pPr>
          </w:p>
        </w:tc>
      </w:tr>
      <w:tr w14:paraId="4B1C8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</w:trPr>
        <w:tc>
          <w:tcPr>
            <w:tcW w:w="3509" w:type="dxa"/>
            <w:gridSpan w:val="5"/>
          </w:tcPr>
          <w:p w14:paraId="10F310CB">
            <w:pPr>
              <w:adjustRightInd w:val="0"/>
              <w:snapToGrid w:val="0"/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 w:ascii="Times New Roman" w:eastAsia="宋体"/>
                <w:color w:val="auto"/>
                <w:sz w:val="21"/>
              </w:rPr>
              <w:t>人事</w:t>
            </w:r>
            <w:r>
              <w:rPr>
                <w:rFonts w:hint="eastAsia"/>
                <w:color w:val="auto"/>
              </w:rPr>
              <w:t>编制所在学院</w:t>
            </w:r>
          </w:p>
        </w:tc>
        <w:tc>
          <w:tcPr>
            <w:tcW w:w="5641" w:type="dxa"/>
            <w:gridSpan w:val="12"/>
          </w:tcPr>
          <w:p w14:paraId="0D273243">
            <w:pPr>
              <w:adjustRightInd w:val="0"/>
              <w:snapToGrid w:val="0"/>
              <w:spacing w:before="120" w:after="120"/>
              <w:rPr>
                <w:color w:val="auto"/>
              </w:rPr>
            </w:pPr>
          </w:p>
        </w:tc>
      </w:tr>
      <w:tr w14:paraId="657BE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</w:trPr>
        <w:tc>
          <w:tcPr>
            <w:tcW w:w="9150" w:type="dxa"/>
            <w:gridSpan w:val="17"/>
          </w:tcPr>
          <w:p w14:paraId="15FF35FB">
            <w:pPr>
              <w:adjustRightInd w:val="0"/>
              <w:snapToGrid w:val="0"/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近</w:t>
            </w:r>
            <w:r>
              <w:rPr>
                <w:b/>
                <w:bCs/>
                <w:color w:val="auto"/>
              </w:rPr>
              <w:t xml:space="preserve"> </w:t>
            </w:r>
            <w:r>
              <w:rPr>
                <w:rFonts w:hint="eastAsia"/>
                <w:b/>
                <w:bCs/>
                <w:color w:val="auto"/>
                <w:lang w:val="en-US" w:eastAsia="zh-CN"/>
              </w:rPr>
              <w:t>三</w:t>
            </w:r>
            <w:r>
              <w:rPr>
                <w:b/>
                <w:bCs/>
                <w:color w:val="auto"/>
              </w:rPr>
              <w:t xml:space="preserve"> </w:t>
            </w:r>
            <w:r>
              <w:rPr>
                <w:rFonts w:hint="eastAsia"/>
                <w:b/>
                <w:bCs/>
                <w:color w:val="auto"/>
                <w:szCs w:val="21"/>
              </w:rPr>
              <w:t>年</w:t>
            </w:r>
            <w:r>
              <w:rPr>
                <w:rFonts w:hint="eastAsia"/>
                <w:color w:val="auto"/>
                <w:szCs w:val="21"/>
              </w:rPr>
              <w:t xml:space="preserve"> 科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研 教 学 </w:t>
            </w:r>
            <w:r>
              <w:rPr>
                <w:rFonts w:hint="eastAsia"/>
                <w:color w:val="auto"/>
              </w:rPr>
              <w:t>情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况</w:t>
            </w:r>
            <w:r>
              <w:rPr>
                <w:rFonts w:hint="eastAsia"/>
                <w:color w:val="auto"/>
                <w:lang w:val="en-US" w:eastAsia="zh-CN"/>
              </w:rPr>
              <w:t xml:space="preserve"> 计 分</w:t>
            </w:r>
            <w:r>
              <w:rPr>
                <w:rFonts w:hint="eastAsia"/>
                <w:color w:val="auto"/>
              </w:rPr>
              <w:t>（20</w:t>
            </w:r>
            <w:r>
              <w:rPr>
                <w:rFonts w:hint="eastAsia"/>
                <w:color w:val="auto"/>
                <w:lang w:val="en-US" w:eastAsia="zh-CN"/>
              </w:rPr>
              <w:t>23</w:t>
            </w:r>
            <w:r>
              <w:rPr>
                <w:rFonts w:hint="eastAsia"/>
                <w:color w:val="auto"/>
              </w:rPr>
              <w:t>年</w:t>
            </w:r>
            <w:r>
              <w:rPr>
                <w:rFonts w:hint="eastAsia"/>
                <w:color w:val="auto"/>
                <w:lang w:val="en-US" w:eastAsia="zh-CN"/>
              </w:rPr>
              <w:t>8月至今</w:t>
            </w:r>
            <w:r>
              <w:rPr>
                <w:rFonts w:hint="eastAsia"/>
                <w:color w:val="auto"/>
              </w:rPr>
              <w:t>）</w:t>
            </w:r>
          </w:p>
          <w:p w14:paraId="248E4EF4">
            <w:pPr>
              <w:adjustRightInd w:val="0"/>
              <w:snapToGrid w:val="0"/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注：</w:t>
            </w:r>
            <w:r>
              <w:rPr>
                <w:rFonts w:hint="eastAsia"/>
              </w:rPr>
              <w:t>填写下表时，</w:t>
            </w:r>
            <w:r>
              <w:rPr>
                <w:rFonts w:hint="eastAsia"/>
                <w:color w:val="auto"/>
              </w:rPr>
              <w:t>请参照附表：“杭州师范大学研究生导师招生资格基本业绩要求”</w:t>
            </w:r>
          </w:p>
        </w:tc>
      </w:tr>
      <w:tr w14:paraId="518A1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570" w:hRule="atLeast"/>
        </w:trPr>
        <w:tc>
          <w:tcPr>
            <w:tcW w:w="792" w:type="dxa"/>
            <w:gridSpan w:val="2"/>
            <w:vMerge w:val="restart"/>
            <w:vAlign w:val="center"/>
          </w:tcPr>
          <w:p w14:paraId="637BC062">
            <w:pPr>
              <w:adjustRightInd w:val="0"/>
              <w:snapToGrid w:val="0"/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汇</w:t>
            </w:r>
          </w:p>
          <w:p w14:paraId="1DFBBE98">
            <w:pPr>
              <w:adjustRightInd w:val="0"/>
              <w:snapToGrid w:val="0"/>
              <w:spacing w:before="120" w:after="120"/>
              <w:jc w:val="center"/>
              <w:rPr>
                <w:color w:val="auto"/>
              </w:rPr>
            </w:pPr>
          </w:p>
          <w:p w14:paraId="10470529">
            <w:pPr>
              <w:adjustRightInd w:val="0"/>
              <w:snapToGrid w:val="0"/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总</w:t>
            </w:r>
          </w:p>
        </w:tc>
        <w:tc>
          <w:tcPr>
            <w:tcW w:w="8358" w:type="dxa"/>
            <w:gridSpan w:val="15"/>
          </w:tcPr>
          <w:p w14:paraId="56D71DB5">
            <w:pPr>
              <w:adjustRightInd w:val="0"/>
              <w:snapToGrid w:val="0"/>
              <w:spacing w:line="360" w:lineRule="auto"/>
              <w:ind w:left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1.主持科研项目得分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hAnsi="宋体"/>
                <w:szCs w:val="21"/>
              </w:rPr>
              <w:t>。</w:t>
            </w:r>
            <w:r>
              <w:rPr>
                <w:rFonts w:hint="eastAsia" w:hAnsi="宋体"/>
                <w:szCs w:val="21"/>
                <w:lang w:eastAsia="zh-CN"/>
              </w:rPr>
              <w:t>（</w:t>
            </w:r>
            <w:r>
              <w:rPr>
                <w:rFonts w:hint="eastAsia" w:hAnsi="宋体"/>
                <w:szCs w:val="21"/>
                <w:lang w:val="en-US" w:eastAsia="zh-CN"/>
              </w:rPr>
              <w:t>学术学位：纵向科研项目单项业绩；专业学位：纵向科研项目、教学项目（研究生类）或横向科研项目单项业绩）</w:t>
            </w:r>
          </w:p>
        </w:tc>
      </w:tr>
      <w:tr w14:paraId="26C17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514" w:hRule="atLeast"/>
        </w:trPr>
        <w:tc>
          <w:tcPr>
            <w:tcW w:w="792" w:type="dxa"/>
            <w:gridSpan w:val="2"/>
            <w:vMerge w:val="continue"/>
            <w:vAlign w:val="center"/>
          </w:tcPr>
          <w:p w14:paraId="6CEB6E4F">
            <w:pPr>
              <w:adjustRightInd w:val="0"/>
              <w:snapToGrid w:val="0"/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358" w:type="dxa"/>
            <w:gridSpan w:val="15"/>
            <w:tcBorders>
              <w:bottom w:val="single" w:color="auto" w:sz="4" w:space="0"/>
            </w:tcBorders>
          </w:tcPr>
          <w:p w14:paraId="7C90C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tLeas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2.主持人才项目得分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</w:rPr>
              <w:t>。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省级及以上人才项目）</w:t>
            </w:r>
          </w:p>
        </w:tc>
      </w:tr>
      <w:tr w14:paraId="553C0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549" w:hRule="atLeast"/>
        </w:trPr>
        <w:tc>
          <w:tcPr>
            <w:tcW w:w="792" w:type="dxa"/>
            <w:gridSpan w:val="2"/>
            <w:vMerge w:val="continue"/>
            <w:vAlign w:val="center"/>
          </w:tcPr>
          <w:p w14:paraId="29F3915B">
            <w:pPr>
              <w:adjustRightInd w:val="0"/>
              <w:snapToGrid w:val="0"/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358" w:type="dxa"/>
            <w:gridSpan w:val="15"/>
            <w:tcBorders>
              <w:bottom w:val="single" w:color="auto" w:sz="4" w:space="0"/>
            </w:tcBorders>
          </w:tcPr>
          <w:p w14:paraId="6B4C457C">
            <w:pPr>
              <w:adjustRightInd w:val="0"/>
              <w:snapToGrid w:val="0"/>
              <w:spacing w:before="120"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3.奖项得分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</w:rPr>
              <w:t>。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 w:hAnsi="宋体"/>
                <w:szCs w:val="21"/>
                <w:lang w:val="en-US" w:eastAsia="zh-CN"/>
              </w:rPr>
              <w:t>学术学位：省部级及以上科研奖项或省级及以上教学成果奖单项业绩；专业学位：获省部级及以上科研教学奖项或指导研究生获奖单项业绩）</w:t>
            </w:r>
          </w:p>
        </w:tc>
      </w:tr>
      <w:tr w14:paraId="6E23D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99" w:hRule="atLeast"/>
        </w:trPr>
        <w:tc>
          <w:tcPr>
            <w:tcW w:w="792" w:type="dxa"/>
            <w:gridSpan w:val="2"/>
            <w:vMerge w:val="continue"/>
            <w:vAlign w:val="center"/>
          </w:tcPr>
          <w:p w14:paraId="08F61BB5">
            <w:pPr>
              <w:adjustRightInd w:val="0"/>
              <w:snapToGrid w:val="0"/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358" w:type="dxa"/>
            <w:gridSpan w:val="15"/>
            <w:tcBorders>
              <w:bottom w:val="single" w:color="auto" w:sz="4" w:space="0"/>
            </w:tcBorders>
          </w:tcPr>
          <w:p w14:paraId="7ED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line="360" w:lineRule="atLeas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4.论文论著或发明专利/决策咨询得分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</w:rPr>
              <w:t>。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 w:hAnsi="宋体"/>
                <w:szCs w:val="21"/>
                <w:lang w:val="en-US" w:eastAsia="zh-CN"/>
              </w:rPr>
              <w:t>学术学位自然科学类：论文业绩累计；学术学位人文社科类：论文论著业绩累计或决策咨询单项业绩；专业学位自然科学类：论文业绩累计或发明专利业绩累计；专业学位人文社科类：论文论著业绩累计或决策咨询单项业绩）</w:t>
            </w:r>
          </w:p>
        </w:tc>
      </w:tr>
      <w:tr w14:paraId="49726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99" w:hRule="atLeast"/>
        </w:trPr>
        <w:tc>
          <w:tcPr>
            <w:tcW w:w="792" w:type="dxa"/>
            <w:gridSpan w:val="2"/>
            <w:vMerge w:val="continue"/>
            <w:vAlign w:val="center"/>
          </w:tcPr>
          <w:p w14:paraId="5964429C">
            <w:pPr>
              <w:adjustRightInd w:val="0"/>
              <w:snapToGrid w:val="0"/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358" w:type="dxa"/>
            <w:gridSpan w:val="15"/>
            <w:tcBorders>
              <w:bottom w:val="single" w:color="auto" w:sz="4" w:space="0"/>
            </w:tcBorders>
          </w:tcPr>
          <w:p w14:paraId="774BA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line="360" w:lineRule="atLeas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5.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指导博士研究生获校级及以上优秀学位论文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  是 </w:t>
            </w:r>
            <w:sdt>
              <w:sdtPr>
                <w:rPr>
                  <w:rFonts w:hint="eastAsia"/>
                  <w:lang w:val="en-US" w:eastAsia="zh-CN"/>
                </w:rPr>
                <w:id w:val="14748342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/>
                  <w:lang w:val="en-US" w:eastAsia="zh-CN"/>
                </w:rPr>
              </w:sdtEndPr>
              <w:sdtContent>
                <w:r>
                  <w:rPr>
                    <w:rFonts w:ascii="MS Gothic" w:hAnsi="MS Gothic" w:eastAsia="宋体" w:cs="Times New Roman"/>
                    <w:kern w:val="2"/>
                    <w:sz w:val="21"/>
                    <w:szCs w:val="24"/>
                    <w:lang w:val="en-US" w:eastAsia="zh-CN" w:bidi="ar-SA"/>
                  </w:rPr>
                  <w:t>☐</w:t>
                </w:r>
              </w:sdtContent>
            </w:sdt>
          </w:p>
        </w:tc>
      </w:tr>
      <w:tr w14:paraId="3EDBE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800" w:hRule="atLeast"/>
        </w:trPr>
        <w:tc>
          <w:tcPr>
            <w:tcW w:w="792" w:type="dxa"/>
            <w:gridSpan w:val="2"/>
            <w:vMerge w:val="restart"/>
            <w:vAlign w:val="center"/>
          </w:tcPr>
          <w:p w14:paraId="53A94404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  <w:p w14:paraId="272528D1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近</w:t>
            </w:r>
            <w:r>
              <w:rPr>
                <w:rFonts w:hint="eastAsia"/>
                <w:lang w:val="en-US" w:eastAsia="zh-CN"/>
              </w:rPr>
              <w:t>三</w:t>
            </w:r>
            <w:r>
              <w:rPr>
                <w:rFonts w:hint="eastAsia"/>
              </w:rPr>
              <w:t>年代表性研究成果及</w:t>
            </w:r>
            <w:r>
              <w:rPr>
                <w:rFonts w:hint="eastAsia"/>
                <w:lang w:val="en-US" w:eastAsia="zh-CN"/>
              </w:rPr>
              <w:t>奖项</w:t>
            </w:r>
          </w:p>
          <w:p w14:paraId="0BFABFC1">
            <w:pPr>
              <w:adjustRightInd w:val="0"/>
              <w:snapToGrid w:val="0"/>
              <w:spacing w:line="240" w:lineRule="atLeas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(只需填写纳入计分的成果)</w:t>
            </w:r>
          </w:p>
          <w:p w14:paraId="36F64DC5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  <w:p w14:paraId="57ECE277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  <w:p w14:paraId="39108C9A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  <w:p w14:paraId="3FE201BB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  <w:p w14:paraId="788DBD4B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  <w:p w14:paraId="1155F290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  <w:p w14:paraId="78A2E237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  <w:p w14:paraId="3DA6AE85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  <w:p w14:paraId="104E0001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  <w:p w14:paraId="1EFE3CA5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  <w:p w14:paraId="381EBAB8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754" w:type="dxa"/>
            <w:vAlign w:val="center"/>
          </w:tcPr>
          <w:p w14:paraId="28767AC7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4224" w:type="dxa"/>
            <w:gridSpan w:val="7"/>
            <w:vAlign w:val="center"/>
          </w:tcPr>
          <w:p w14:paraId="57A0B600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/>
              </w:rPr>
              <w:t>成果（论文、</w:t>
            </w:r>
            <w:r>
              <w:rPr>
                <w:rFonts w:hint="eastAsia"/>
                <w:lang w:val="en-US" w:eastAsia="zh-CN"/>
              </w:rPr>
              <w:t>论著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val="en-US" w:eastAsia="zh-CN"/>
              </w:rPr>
              <w:t>发明专利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val="en-US" w:eastAsia="zh-CN"/>
              </w:rPr>
              <w:t>决策咨询</w:t>
            </w:r>
            <w:r>
              <w:rPr>
                <w:rFonts w:hint="eastAsia"/>
              </w:rPr>
              <w:t>等）名称</w:t>
            </w:r>
          </w:p>
        </w:tc>
        <w:tc>
          <w:tcPr>
            <w:tcW w:w="2340" w:type="dxa"/>
            <w:gridSpan w:val="6"/>
          </w:tcPr>
          <w:p w14:paraId="781FF751">
            <w:pPr>
              <w:adjustRightInd w:val="0"/>
              <w:snapToGrid w:val="0"/>
              <w:spacing w:line="240" w:lineRule="atLeast"/>
              <w:rPr>
                <w:color w:val="auto"/>
              </w:rPr>
            </w:pPr>
            <w:r>
              <w:rPr>
                <w:rFonts w:hint="eastAsia"/>
              </w:rPr>
              <w:t>发表刊物（或出版单位）、发表（或出版）时间/颁奖部门及奖励类别、等级</w:t>
            </w:r>
          </w:p>
        </w:tc>
        <w:tc>
          <w:tcPr>
            <w:tcW w:w="1040" w:type="dxa"/>
            <w:vAlign w:val="center"/>
          </w:tcPr>
          <w:p w14:paraId="7DA87E7B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本人署名次序</w:t>
            </w:r>
          </w:p>
        </w:tc>
      </w:tr>
      <w:tr w14:paraId="5C11E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21" w:hRule="atLeast"/>
        </w:trPr>
        <w:tc>
          <w:tcPr>
            <w:tcW w:w="792" w:type="dxa"/>
            <w:gridSpan w:val="2"/>
            <w:vMerge w:val="continue"/>
          </w:tcPr>
          <w:p w14:paraId="774BC12D">
            <w:pPr>
              <w:adjustRightInd w:val="0"/>
              <w:snapToGrid w:val="0"/>
              <w:spacing w:before="120" w:after="120"/>
              <w:rPr>
                <w:color w:val="auto"/>
              </w:rPr>
            </w:pPr>
          </w:p>
        </w:tc>
        <w:tc>
          <w:tcPr>
            <w:tcW w:w="754" w:type="dxa"/>
          </w:tcPr>
          <w:p w14:paraId="11A8CD1D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224" w:type="dxa"/>
            <w:gridSpan w:val="7"/>
          </w:tcPr>
          <w:p w14:paraId="65C026CC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</w:p>
        </w:tc>
        <w:tc>
          <w:tcPr>
            <w:tcW w:w="2340" w:type="dxa"/>
            <w:gridSpan w:val="6"/>
          </w:tcPr>
          <w:p w14:paraId="313F26BF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  <w:tc>
          <w:tcPr>
            <w:tcW w:w="1040" w:type="dxa"/>
          </w:tcPr>
          <w:p w14:paraId="2782ABCD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</w:tr>
      <w:tr w14:paraId="0A565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21" w:hRule="atLeast"/>
        </w:trPr>
        <w:tc>
          <w:tcPr>
            <w:tcW w:w="792" w:type="dxa"/>
            <w:gridSpan w:val="2"/>
            <w:vMerge w:val="continue"/>
          </w:tcPr>
          <w:p w14:paraId="6EB705CD">
            <w:pPr>
              <w:adjustRightInd w:val="0"/>
              <w:snapToGrid w:val="0"/>
              <w:spacing w:before="120" w:after="120"/>
              <w:rPr>
                <w:color w:val="auto"/>
              </w:rPr>
            </w:pPr>
          </w:p>
        </w:tc>
        <w:tc>
          <w:tcPr>
            <w:tcW w:w="754" w:type="dxa"/>
          </w:tcPr>
          <w:p w14:paraId="689DE2EA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224" w:type="dxa"/>
            <w:gridSpan w:val="7"/>
          </w:tcPr>
          <w:p w14:paraId="37B6BEB5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</w:p>
        </w:tc>
        <w:tc>
          <w:tcPr>
            <w:tcW w:w="2340" w:type="dxa"/>
            <w:gridSpan w:val="6"/>
          </w:tcPr>
          <w:p w14:paraId="69E3AE1C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  <w:tc>
          <w:tcPr>
            <w:tcW w:w="1040" w:type="dxa"/>
          </w:tcPr>
          <w:p w14:paraId="6E2781ED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</w:tr>
      <w:tr w14:paraId="17D60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21" w:hRule="atLeast"/>
        </w:trPr>
        <w:tc>
          <w:tcPr>
            <w:tcW w:w="792" w:type="dxa"/>
            <w:gridSpan w:val="2"/>
            <w:vMerge w:val="continue"/>
          </w:tcPr>
          <w:p w14:paraId="7475241B">
            <w:pPr>
              <w:adjustRightInd w:val="0"/>
              <w:snapToGrid w:val="0"/>
              <w:spacing w:before="120" w:after="120"/>
              <w:rPr>
                <w:color w:val="auto"/>
              </w:rPr>
            </w:pPr>
          </w:p>
        </w:tc>
        <w:tc>
          <w:tcPr>
            <w:tcW w:w="754" w:type="dxa"/>
          </w:tcPr>
          <w:p w14:paraId="42F67373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224" w:type="dxa"/>
            <w:gridSpan w:val="7"/>
          </w:tcPr>
          <w:p w14:paraId="13973CE1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</w:p>
        </w:tc>
        <w:tc>
          <w:tcPr>
            <w:tcW w:w="2340" w:type="dxa"/>
            <w:gridSpan w:val="6"/>
          </w:tcPr>
          <w:p w14:paraId="1795CEFE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  <w:tc>
          <w:tcPr>
            <w:tcW w:w="1040" w:type="dxa"/>
          </w:tcPr>
          <w:p w14:paraId="67A42F82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</w:tr>
      <w:tr w14:paraId="23A95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21" w:hRule="atLeast"/>
        </w:trPr>
        <w:tc>
          <w:tcPr>
            <w:tcW w:w="792" w:type="dxa"/>
            <w:gridSpan w:val="2"/>
            <w:vMerge w:val="continue"/>
          </w:tcPr>
          <w:p w14:paraId="36A21A19">
            <w:pPr>
              <w:adjustRightInd w:val="0"/>
              <w:snapToGrid w:val="0"/>
              <w:spacing w:before="120" w:after="120"/>
              <w:rPr>
                <w:color w:val="auto"/>
              </w:rPr>
            </w:pPr>
          </w:p>
        </w:tc>
        <w:tc>
          <w:tcPr>
            <w:tcW w:w="754" w:type="dxa"/>
          </w:tcPr>
          <w:p w14:paraId="4821B6E1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4</w:t>
            </w:r>
          </w:p>
        </w:tc>
        <w:tc>
          <w:tcPr>
            <w:tcW w:w="4224" w:type="dxa"/>
            <w:gridSpan w:val="7"/>
          </w:tcPr>
          <w:p w14:paraId="0E390E69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</w:p>
        </w:tc>
        <w:tc>
          <w:tcPr>
            <w:tcW w:w="2340" w:type="dxa"/>
            <w:gridSpan w:val="6"/>
          </w:tcPr>
          <w:p w14:paraId="5277B17D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  <w:tc>
          <w:tcPr>
            <w:tcW w:w="1040" w:type="dxa"/>
          </w:tcPr>
          <w:p w14:paraId="38584CA0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</w:tr>
      <w:tr w14:paraId="564A3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21" w:hRule="atLeast"/>
        </w:trPr>
        <w:tc>
          <w:tcPr>
            <w:tcW w:w="792" w:type="dxa"/>
            <w:gridSpan w:val="2"/>
            <w:vMerge w:val="continue"/>
          </w:tcPr>
          <w:p w14:paraId="295A85CD">
            <w:pPr>
              <w:adjustRightInd w:val="0"/>
              <w:snapToGrid w:val="0"/>
              <w:spacing w:before="120" w:after="120"/>
              <w:rPr>
                <w:color w:val="auto"/>
              </w:rPr>
            </w:pPr>
          </w:p>
        </w:tc>
        <w:tc>
          <w:tcPr>
            <w:tcW w:w="754" w:type="dxa"/>
          </w:tcPr>
          <w:p w14:paraId="76A0EA90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5</w:t>
            </w:r>
          </w:p>
        </w:tc>
        <w:tc>
          <w:tcPr>
            <w:tcW w:w="4224" w:type="dxa"/>
            <w:gridSpan w:val="7"/>
          </w:tcPr>
          <w:p w14:paraId="48691919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</w:p>
        </w:tc>
        <w:tc>
          <w:tcPr>
            <w:tcW w:w="2340" w:type="dxa"/>
            <w:gridSpan w:val="6"/>
          </w:tcPr>
          <w:p w14:paraId="6838D61C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  <w:tc>
          <w:tcPr>
            <w:tcW w:w="1040" w:type="dxa"/>
          </w:tcPr>
          <w:p w14:paraId="53019913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</w:tr>
      <w:tr w14:paraId="5730E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21" w:hRule="atLeast"/>
        </w:trPr>
        <w:tc>
          <w:tcPr>
            <w:tcW w:w="792" w:type="dxa"/>
            <w:gridSpan w:val="2"/>
            <w:vMerge w:val="continue"/>
          </w:tcPr>
          <w:p w14:paraId="0BE3F2D3">
            <w:pPr>
              <w:adjustRightInd w:val="0"/>
              <w:snapToGrid w:val="0"/>
              <w:spacing w:before="120" w:after="120"/>
              <w:rPr>
                <w:color w:val="auto"/>
              </w:rPr>
            </w:pPr>
          </w:p>
        </w:tc>
        <w:tc>
          <w:tcPr>
            <w:tcW w:w="754" w:type="dxa"/>
          </w:tcPr>
          <w:p w14:paraId="44B9ECA0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4224" w:type="dxa"/>
            <w:gridSpan w:val="7"/>
          </w:tcPr>
          <w:p w14:paraId="640FF0E2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</w:p>
        </w:tc>
        <w:tc>
          <w:tcPr>
            <w:tcW w:w="2340" w:type="dxa"/>
            <w:gridSpan w:val="6"/>
          </w:tcPr>
          <w:p w14:paraId="2135A578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  <w:tc>
          <w:tcPr>
            <w:tcW w:w="1040" w:type="dxa"/>
          </w:tcPr>
          <w:p w14:paraId="14B60445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</w:tr>
      <w:tr w14:paraId="152A4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21" w:hRule="atLeast"/>
        </w:trPr>
        <w:tc>
          <w:tcPr>
            <w:tcW w:w="792" w:type="dxa"/>
            <w:gridSpan w:val="2"/>
            <w:vMerge w:val="continue"/>
          </w:tcPr>
          <w:p w14:paraId="2532AADC">
            <w:pPr>
              <w:adjustRightInd w:val="0"/>
              <w:snapToGrid w:val="0"/>
              <w:spacing w:before="120" w:after="120"/>
              <w:rPr>
                <w:color w:val="auto"/>
              </w:rPr>
            </w:pPr>
          </w:p>
        </w:tc>
        <w:tc>
          <w:tcPr>
            <w:tcW w:w="754" w:type="dxa"/>
          </w:tcPr>
          <w:p w14:paraId="34573C74">
            <w:pPr>
              <w:adjustRightInd w:val="0"/>
              <w:snapToGrid w:val="0"/>
              <w:spacing w:before="240" w:after="240"/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7</w:t>
            </w:r>
          </w:p>
        </w:tc>
        <w:tc>
          <w:tcPr>
            <w:tcW w:w="4224" w:type="dxa"/>
            <w:gridSpan w:val="7"/>
          </w:tcPr>
          <w:p w14:paraId="1BC3D01F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</w:p>
        </w:tc>
        <w:tc>
          <w:tcPr>
            <w:tcW w:w="2340" w:type="dxa"/>
            <w:gridSpan w:val="6"/>
          </w:tcPr>
          <w:p w14:paraId="4097F6C1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  <w:tc>
          <w:tcPr>
            <w:tcW w:w="1040" w:type="dxa"/>
          </w:tcPr>
          <w:p w14:paraId="118A1AC6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</w:tr>
      <w:tr w14:paraId="2D137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21" w:hRule="atLeast"/>
        </w:trPr>
        <w:tc>
          <w:tcPr>
            <w:tcW w:w="792" w:type="dxa"/>
            <w:gridSpan w:val="2"/>
            <w:vMerge w:val="continue"/>
          </w:tcPr>
          <w:p w14:paraId="39E2DBD7">
            <w:pPr>
              <w:adjustRightInd w:val="0"/>
              <w:snapToGrid w:val="0"/>
              <w:spacing w:before="120" w:after="120"/>
              <w:rPr>
                <w:color w:val="auto"/>
              </w:rPr>
            </w:pPr>
          </w:p>
        </w:tc>
        <w:tc>
          <w:tcPr>
            <w:tcW w:w="754" w:type="dxa"/>
          </w:tcPr>
          <w:p w14:paraId="49EC6556">
            <w:pPr>
              <w:adjustRightInd w:val="0"/>
              <w:snapToGrid w:val="0"/>
              <w:spacing w:before="240" w:after="240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</w:t>
            </w:r>
          </w:p>
        </w:tc>
        <w:tc>
          <w:tcPr>
            <w:tcW w:w="4224" w:type="dxa"/>
            <w:gridSpan w:val="7"/>
          </w:tcPr>
          <w:p w14:paraId="282BD2B9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</w:p>
        </w:tc>
        <w:tc>
          <w:tcPr>
            <w:tcW w:w="2340" w:type="dxa"/>
            <w:gridSpan w:val="6"/>
          </w:tcPr>
          <w:p w14:paraId="38C80BDF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  <w:tc>
          <w:tcPr>
            <w:tcW w:w="1040" w:type="dxa"/>
          </w:tcPr>
          <w:p w14:paraId="3A4474AC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</w:tr>
      <w:tr w14:paraId="1A5F8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21" w:hRule="atLeast"/>
        </w:trPr>
        <w:tc>
          <w:tcPr>
            <w:tcW w:w="792" w:type="dxa"/>
            <w:gridSpan w:val="2"/>
            <w:vMerge w:val="continue"/>
          </w:tcPr>
          <w:p w14:paraId="256B920A">
            <w:pPr>
              <w:adjustRightInd w:val="0"/>
              <w:snapToGrid w:val="0"/>
              <w:spacing w:before="120" w:after="120"/>
              <w:rPr>
                <w:color w:val="auto"/>
              </w:rPr>
            </w:pPr>
          </w:p>
        </w:tc>
        <w:tc>
          <w:tcPr>
            <w:tcW w:w="754" w:type="dxa"/>
          </w:tcPr>
          <w:p w14:paraId="198DB872">
            <w:pPr>
              <w:adjustRightInd w:val="0"/>
              <w:snapToGrid w:val="0"/>
              <w:spacing w:before="240" w:after="240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9</w:t>
            </w:r>
          </w:p>
        </w:tc>
        <w:tc>
          <w:tcPr>
            <w:tcW w:w="4224" w:type="dxa"/>
            <w:gridSpan w:val="7"/>
          </w:tcPr>
          <w:p w14:paraId="72E50F56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</w:p>
        </w:tc>
        <w:tc>
          <w:tcPr>
            <w:tcW w:w="2340" w:type="dxa"/>
            <w:gridSpan w:val="6"/>
          </w:tcPr>
          <w:p w14:paraId="77D38E51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  <w:tc>
          <w:tcPr>
            <w:tcW w:w="1040" w:type="dxa"/>
          </w:tcPr>
          <w:p w14:paraId="2320AFEA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</w:tr>
      <w:tr w14:paraId="2C587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21" w:hRule="atLeast"/>
        </w:trPr>
        <w:tc>
          <w:tcPr>
            <w:tcW w:w="792" w:type="dxa"/>
            <w:gridSpan w:val="2"/>
            <w:vMerge w:val="continue"/>
          </w:tcPr>
          <w:p w14:paraId="47522645">
            <w:pPr>
              <w:adjustRightInd w:val="0"/>
              <w:snapToGrid w:val="0"/>
              <w:spacing w:before="120" w:after="120"/>
              <w:rPr>
                <w:color w:val="auto"/>
              </w:rPr>
            </w:pPr>
          </w:p>
        </w:tc>
        <w:tc>
          <w:tcPr>
            <w:tcW w:w="754" w:type="dxa"/>
          </w:tcPr>
          <w:p w14:paraId="57A7F0E3">
            <w:pPr>
              <w:adjustRightInd w:val="0"/>
              <w:snapToGrid w:val="0"/>
              <w:spacing w:before="240" w:after="240"/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10</w:t>
            </w:r>
          </w:p>
        </w:tc>
        <w:tc>
          <w:tcPr>
            <w:tcW w:w="4224" w:type="dxa"/>
            <w:gridSpan w:val="7"/>
          </w:tcPr>
          <w:p w14:paraId="058FABF0">
            <w:pPr>
              <w:adjustRightInd w:val="0"/>
              <w:snapToGrid w:val="0"/>
              <w:spacing w:before="240" w:after="240"/>
              <w:jc w:val="center"/>
              <w:rPr>
                <w:color w:val="auto"/>
              </w:rPr>
            </w:pPr>
          </w:p>
        </w:tc>
        <w:tc>
          <w:tcPr>
            <w:tcW w:w="2340" w:type="dxa"/>
            <w:gridSpan w:val="6"/>
          </w:tcPr>
          <w:p w14:paraId="5DEA1548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  <w:tc>
          <w:tcPr>
            <w:tcW w:w="1040" w:type="dxa"/>
          </w:tcPr>
          <w:p w14:paraId="11FD7111">
            <w:pPr>
              <w:adjustRightInd w:val="0"/>
              <w:snapToGrid w:val="0"/>
              <w:spacing w:before="240" w:after="240"/>
              <w:rPr>
                <w:color w:val="auto"/>
              </w:rPr>
            </w:pPr>
          </w:p>
        </w:tc>
      </w:tr>
      <w:tr w14:paraId="5F9E9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</w:trPr>
        <w:tc>
          <w:tcPr>
            <w:tcW w:w="792" w:type="dxa"/>
            <w:gridSpan w:val="2"/>
            <w:vMerge w:val="restart"/>
            <w:vAlign w:val="center"/>
          </w:tcPr>
          <w:p w14:paraId="53B3D2F4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近</w:t>
            </w:r>
            <w:r>
              <w:rPr>
                <w:rFonts w:hint="eastAsia"/>
                <w:lang w:val="en-US" w:eastAsia="zh-CN"/>
              </w:rPr>
              <w:t>三</w:t>
            </w:r>
            <w:r>
              <w:rPr>
                <w:rFonts w:hint="eastAsia"/>
              </w:rPr>
              <w:t>年主持省部级及以上科研项</w:t>
            </w:r>
            <w:r>
              <w:rPr>
                <w:rFonts w:hint="eastAsia"/>
                <w:lang w:val="en-US" w:eastAsia="zh-CN"/>
              </w:rPr>
              <w:t>目/人才项目</w:t>
            </w:r>
          </w:p>
          <w:p w14:paraId="24EA0B55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bookmarkStart w:id="1" w:name="_GoBack"/>
            <w:bookmarkEnd w:id="1"/>
            <w:r>
              <w:rPr>
                <w:rFonts w:hint="eastAsia"/>
                <w:sz w:val="15"/>
                <w:szCs w:val="15"/>
                <w:lang w:val="en-US" w:eastAsia="zh-CN"/>
              </w:rPr>
              <w:t>(只需填写纳入计分的项目)</w:t>
            </w:r>
          </w:p>
        </w:tc>
        <w:tc>
          <w:tcPr>
            <w:tcW w:w="754" w:type="dxa"/>
            <w:vAlign w:val="center"/>
          </w:tcPr>
          <w:p w14:paraId="7DAA3C3C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3082" w:type="dxa"/>
            <w:gridSpan w:val="5"/>
            <w:vAlign w:val="center"/>
          </w:tcPr>
          <w:p w14:paraId="0DAE3EB4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项</w:t>
            </w:r>
            <w:r>
              <w:rPr>
                <w:color w:val="auto"/>
              </w:rPr>
              <w:t xml:space="preserve">  </w:t>
            </w:r>
            <w:r>
              <w:rPr>
                <w:rFonts w:hint="eastAsia"/>
                <w:color w:val="auto"/>
              </w:rPr>
              <w:t>目</w:t>
            </w:r>
            <w:r>
              <w:rPr>
                <w:color w:val="auto"/>
              </w:rPr>
              <w:t xml:space="preserve">  </w:t>
            </w:r>
            <w:r>
              <w:rPr>
                <w:rFonts w:hint="eastAsia"/>
                <w:color w:val="auto"/>
              </w:rPr>
              <w:t>名</w:t>
            </w:r>
            <w:r>
              <w:rPr>
                <w:color w:val="auto"/>
              </w:rPr>
              <w:t xml:space="preserve">  </w:t>
            </w:r>
            <w:r>
              <w:rPr>
                <w:rFonts w:hint="eastAsia"/>
                <w:color w:val="auto"/>
              </w:rPr>
              <w:t>称</w:t>
            </w:r>
          </w:p>
        </w:tc>
        <w:tc>
          <w:tcPr>
            <w:tcW w:w="1142" w:type="dxa"/>
            <w:gridSpan w:val="2"/>
            <w:vAlign w:val="center"/>
          </w:tcPr>
          <w:p w14:paraId="5E50887B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项目来源</w:t>
            </w:r>
          </w:p>
        </w:tc>
        <w:tc>
          <w:tcPr>
            <w:tcW w:w="900" w:type="dxa"/>
            <w:gridSpan w:val="2"/>
            <w:vAlign w:val="center"/>
          </w:tcPr>
          <w:p w14:paraId="17CE84A1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起讫</w:t>
            </w:r>
          </w:p>
          <w:p w14:paraId="473BC6F9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时间</w:t>
            </w:r>
          </w:p>
        </w:tc>
        <w:tc>
          <w:tcPr>
            <w:tcW w:w="1080" w:type="dxa"/>
            <w:gridSpan w:val="2"/>
            <w:vAlign w:val="center"/>
          </w:tcPr>
          <w:p w14:paraId="225F2529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总经费</w:t>
            </w:r>
          </w:p>
          <w:p w14:paraId="5AEA1937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（万元）</w:t>
            </w:r>
          </w:p>
        </w:tc>
        <w:tc>
          <w:tcPr>
            <w:tcW w:w="1400" w:type="dxa"/>
            <w:gridSpan w:val="3"/>
            <w:vAlign w:val="center"/>
          </w:tcPr>
          <w:p w14:paraId="3E182392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本人排序</w:t>
            </w:r>
          </w:p>
        </w:tc>
      </w:tr>
      <w:tr w14:paraId="7360B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45" w:hRule="atLeast"/>
        </w:trPr>
        <w:tc>
          <w:tcPr>
            <w:tcW w:w="792" w:type="dxa"/>
            <w:gridSpan w:val="2"/>
            <w:vMerge w:val="continue"/>
          </w:tcPr>
          <w:p w14:paraId="1ED6A091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754" w:type="dxa"/>
          </w:tcPr>
          <w:p w14:paraId="747A5981">
            <w:pPr>
              <w:adjustRightInd w:val="0"/>
              <w:snapToGrid w:val="0"/>
              <w:spacing w:before="120" w:after="120" w:line="240" w:lineRule="atLeas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3082" w:type="dxa"/>
            <w:gridSpan w:val="5"/>
          </w:tcPr>
          <w:p w14:paraId="2C141568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142" w:type="dxa"/>
            <w:gridSpan w:val="2"/>
          </w:tcPr>
          <w:p w14:paraId="018DE149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900" w:type="dxa"/>
            <w:gridSpan w:val="2"/>
          </w:tcPr>
          <w:p w14:paraId="72ED2E15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080" w:type="dxa"/>
            <w:gridSpan w:val="2"/>
          </w:tcPr>
          <w:p w14:paraId="3701236E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400" w:type="dxa"/>
            <w:gridSpan w:val="3"/>
          </w:tcPr>
          <w:p w14:paraId="021CC8AA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</w:tr>
      <w:tr w14:paraId="0890B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45" w:hRule="atLeast"/>
        </w:trPr>
        <w:tc>
          <w:tcPr>
            <w:tcW w:w="792" w:type="dxa"/>
            <w:gridSpan w:val="2"/>
            <w:vMerge w:val="continue"/>
          </w:tcPr>
          <w:p w14:paraId="73546F2B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754" w:type="dxa"/>
          </w:tcPr>
          <w:p w14:paraId="79396C21">
            <w:pPr>
              <w:adjustRightInd w:val="0"/>
              <w:snapToGrid w:val="0"/>
              <w:spacing w:before="120" w:after="120" w:line="240" w:lineRule="atLeast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3082" w:type="dxa"/>
            <w:gridSpan w:val="5"/>
          </w:tcPr>
          <w:p w14:paraId="7D6081FC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142" w:type="dxa"/>
            <w:gridSpan w:val="2"/>
          </w:tcPr>
          <w:p w14:paraId="3D595587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900" w:type="dxa"/>
            <w:gridSpan w:val="2"/>
          </w:tcPr>
          <w:p w14:paraId="31DA0601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080" w:type="dxa"/>
            <w:gridSpan w:val="2"/>
          </w:tcPr>
          <w:p w14:paraId="27356ACC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400" w:type="dxa"/>
            <w:gridSpan w:val="3"/>
          </w:tcPr>
          <w:p w14:paraId="36280982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</w:tr>
      <w:tr w14:paraId="4601D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45" w:hRule="atLeast"/>
        </w:trPr>
        <w:tc>
          <w:tcPr>
            <w:tcW w:w="792" w:type="dxa"/>
            <w:gridSpan w:val="2"/>
            <w:vMerge w:val="continue"/>
          </w:tcPr>
          <w:p w14:paraId="4C03AB8E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754" w:type="dxa"/>
          </w:tcPr>
          <w:p w14:paraId="2C9FF880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082" w:type="dxa"/>
            <w:gridSpan w:val="5"/>
          </w:tcPr>
          <w:p w14:paraId="1525B218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142" w:type="dxa"/>
            <w:gridSpan w:val="2"/>
          </w:tcPr>
          <w:p w14:paraId="52141C98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900" w:type="dxa"/>
            <w:gridSpan w:val="2"/>
          </w:tcPr>
          <w:p w14:paraId="668C4A1C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080" w:type="dxa"/>
            <w:gridSpan w:val="2"/>
          </w:tcPr>
          <w:p w14:paraId="53D1B94B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400" w:type="dxa"/>
            <w:gridSpan w:val="3"/>
          </w:tcPr>
          <w:p w14:paraId="77F3AD34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</w:tr>
      <w:tr w14:paraId="736A1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45" w:hRule="atLeast"/>
        </w:trPr>
        <w:tc>
          <w:tcPr>
            <w:tcW w:w="792" w:type="dxa"/>
            <w:gridSpan w:val="2"/>
            <w:vMerge w:val="continue"/>
          </w:tcPr>
          <w:p w14:paraId="482A5D36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754" w:type="dxa"/>
          </w:tcPr>
          <w:p w14:paraId="5E35642D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</w:t>
            </w:r>
          </w:p>
        </w:tc>
        <w:tc>
          <w:tcPr>
            <w:tcW w:w="3082" w:type="dxa"/>
            <w:gridSpan w:val="5"/>
          </w:tcPr>
          <w:p w14:paraId="4DEC5584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142" w:type="dxa"/>
            <w:gridSpan w:val="2"/>
          </w:tcPr>
          <w:p w14:paraId="76241D69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900" w:type="dxa"/>
            <w:gridSpan w:val="2"/>
          </w:tcPr>
          <w:p w14:paraId="45A737FE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080" w:type="dxa"/>
            <w:gridSpan w:val="2"/>
          </w:tcPr>
          <w:p w14:paraId="7FD358F7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400" w:type="dxa"/>
            <w:gridSpan w:val="3"/>
          </w:tcPr>
          <w:p w14:paraId="1775802B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</w:tr>
      <w:tr w14:paraId="3A7A1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680" w:hRule="atLeast"/>
        </w:trPr>
        <w:tc>
          <w:tcPr>
            <w:tcW w:w="792" w:type="dxa"/>
            <w:gridSpan w:val="2"/>
            <w:vMerge w:val="continue"/>
          </w:tcPr>
          <w:p w14:paraId="47B47AD7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754" w:type="dxa"/>
          </w:tcPr>
          <w:p w14:paraId="4E70808C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5</w:t>
            </w:r>
          </w:p>
        </w:tc>
        <w:tc>
          <w:tcPr>
            <w:tcW w:w="3082" w:type="dxa"/>
            <w:gridSpan w:val="5"/>
          </w:tcPr>
          <w:p w14:paraId="2C393D78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142" w:type="dxa"/>
            <w:gridSpan w:val="2"/>
          </w:tcPr>
          <w:p w14:paraId="1FE2AA2D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900" w:type="dxa"/>
            <w:gridSpan w:val="2"/>
          </w:tcPr>
          <w:p w14:paraId="515BE56D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080" w:type="dxa"/>
            <w:gridSpan w:val="2"/>
          </w:tcPr>
          <w:p w14:paraId="3581F528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400" w:type="dxa"/>
            <w:gridSpan w:val="3"/>
          </w:tcPr>
          <w:p w14:paraId="762B4484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</w:tr>
      <w:tr w14:paraId="3A13D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680" w:hRule="atLeast"/>
        </w:trPr>
        <w:tc>
          <w:tcPr>
            <w:tcW w:w="792" w:type="dxa"/>
            <w:gridSpan w:val="2"/>
            <w:vMerge w:val="continue"/>
          </w:tcPr>
          <w:p w14:paraId="77C75575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754" w:type="dxa"/>
          </w:tcPr>
          <w:p w14:paraId="67C2B11B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6</w:t>
            </w:r>
          </w:p>
        </w:tc>
        <w:tc>
          <w:tcPr>
            <w:tcW w:w="3082" w:type="dxa"/>
            <w:gridSpan w:val="5"/>
          </w:tcPr>
          <w:p w14:paraId="1A986F4F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142" w:type="dxa"/>
            <w:gridSpan w:val="2"/>
          </w:tcPr>
          <w:p w14:paraId="688D7329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900" w:type="dxa"/>
            <w:gridSpan w:val="2"/>
          </w:tcPr>
          <w:p w14:paraId="30E060B5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080" w:type="dxa"/>
            <w:gridSpan w:val="2"/>
          </w:tcPr>
          <w:p w14:paraId="2B0E2617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  <w:tc>
          <w:tcPr>
            <w:tcW w:w="1400" w:type="dxa"/>
            <w:gridSpan w:val="3"/>
          </w:tcPr>
          <w:p w14:paraId="75EA94F7">
            <w:pPr>
              <w:adjustRightInd w:val="0"/>
              <w:snapToGrid w:val="0"/>
              <w:spacing w:before="120" w:after="120" w:line="240" w:lineRule="atLeast"/>
              <w:rPr>
                <w:color w:val="auto"/>
              </w:rPr>
            </w:pPr>
          </w:p>
        </w:tc>
      </w:tr>
      <w:tr w14:paraId="00884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</w:trPr>
        <w:tc>
          <w:tcPr>
            <w:tcW w:w="9153" w:type="dxa"/>
            <w:gridSpan w:val="18"/>
          </w:tcPr>
          <w:p w14:paraId="6862D546">
            <w:pPr>
              <w:spacing w:before="312" w:beforeLines="100"/>
              <w:jc w:val="center"/>
              <w:rPr>
                <w:rFonts w:hint="eastAsia" w:eastAsia="楷体_GB2312"/>
                <w:b/>
                <w:bCs/>
                <w:color w:val="auto"/>
                <w:sz w:val="32"/>
              </w:rPr>
            </w:pPr>
          </w:p>
          <w:p w14:paraId="04A3621A">
            <w:pPr>
              <w:spacing w:before="312" w:beforeLines="100"/>
              <w:jc w:val="center"/>
              <w:rPr>
                <w:rFonts w:hint="eastAsia" w:eastAsia="楷体_GB2312"/>
                <w:b/>
                <w:bCs/>
                <w:color w:val="auto"/>
                <w:sz w:val="32"/>
              </w:rPr>
            </w:pPr>
          </w:p>
          <w:p w14:paraId="69264625">
            <w:pPr>
              <w:spacing w:before="312" w:beforeLines="100"/>
              <w:jc w:val="center"/>
              <w:rPr>
                <w:rFonts w:hint="eastAsia" w:eastAsia="楷体_GB2312"/>
                <w:b/>
                <w:bCs/>
                <w:color w:val="auto"/>
                <w:sz w:val="32"/>
              </w:rPr>
            </w:pPr>
            <w:r>
              <w:rPr>
                <w:rFonts w:hint="eastAsia" w:eastAsia="楷体_GB2312"/>
                <w:b/>
                <w:bCs/>
                <w:color w:val="auto"/>
                <w:sz w:val="32"/>
              </w:rPr>
              <w:t>本人对以上所填数据真实性负责。</w:t>
            </w:r>
          </w:p>
          <w:p w14:paraId="43039DCD">
            <w:pPr>
              <w:spacing w:before="312" w:beforeLines="100"/>
              <w:jc w:val="center"/>
              <w:rPr>
                <w:rFonts w:ascii="宋体" w:hAnsi="宋体"/>
                <w:color w:val="auto"/>
                <w:szCs w:val="21"/>
              </w:rPr>
            </w:pPr>
          </w:p>
          <w:p w14:paraId="079BBD09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                申 请 人（签名）：                   日期：         年    月    日</w:t>
            </w:r>
          </w:p>
          <w:p w14:paraId="4042079A">
            <w:pPr>
              <w:rPr>
                <w:color w:val="auto"/>
              </w:rPr>
            </w:pPr>
          </w:p>
        </w:tc>
      </w:tr>
      <w:tr w14:paraId="6AA3D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5" w:hRule="atLeast"/>
        </w:trPr>
        <w:tc>
          <w:tcPr>
            <w:tcW w:w="9153" w:type="dxa"/>
            <w:gridSpan w:val="18"/>
          </w:tcPr>
          <w:p w14:paraId="6EAA85A6">
            <w:pPr>
              <w:adjustRightInd w:val="0"/>
              <w:snapToGrid w:val="0"/>
              <w:spacing w:before="120" w:after="120" w:line="240" w:lineRule="atLeast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申请者人事编制所在学院对申请人的科研成果、科研</w:t>
            </w:r>
            <w:r>
              <w:rPr>
                <w:rFonts w:hint="eastAsia"/>
                <w:color w:val="auto"/>
                <w:lang w:val="en-US" w:eastAsia="zh-CN"/>
              </w:rPr>
              <w:t>项目</w:t>
            </w:r>
            <w:r>
              <w:rPr>
                <w:rFonts w:hint="eastAsia"/>
                <w:color w:val="auto"/>
              </w:rPr>
              <w:t>的核实意见：</w:t>
            </w:r>
          </w:p>
          <w:p w14:paraId="7168E54F">
            <w:pPr>
              <w:adjustRightInd w:val="0"/>
              <w:snapToGrid w:val="0"/>
              <w:spacing w:before="120" w:after="120" w:line="240" w:lineRule="atLeast"/>
              <w:jc w:val="left"/>
              <w:rPr>
                <w:color w:val="auto"/>
              </w:rPr>
            </w:pPr>
          </w:p>
          <w:p w14:paraId="0CD2AA3C">
            <w:pPr>
              <w:adjustRightInd w:val="0"/>
              <w:snapToGrid w:val="0"/>
              <w:spacing w:before="120" w:after="120" w:line="240" w:lineRule="atLeast"/>
              <w:jc w:val="left"/>
              <w:rPr>
                <w:color w:val="auto"/>
              </w:rPr>
            </w:pPr>
          </w:p>
          <w:p w14:paraId="79DF38E7">
            <w:pPr>
              <w:adjustRightInd w:val="0"/>
              <w:snapToGrid w:val="0"/>
              <w:spacing w:before="120" w:after="120" w:line="240" w:lineRule="atLeast"/>
              <w:jc w:val="left"/>
              <w:rPr>
                <w:color w:val="auto"/>
              </w:rPr>
            </w:pPr>
          </w:p>
          <w:p w14:paraId="162E7941">
            <w:pPr>
              <w:adjustRightInd w:val="0"/>
              <w:snapToGrid w:val="0"/>
              <w:spacing w:before="120" w:after="120" w:line="240" w:lineRule="atLeast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                 核实人（签名）：                 日期：         年    月    日</w:t>
            </w:r>
          </w:p>
        </w:tc>
      </w:tr>
      <w:tr w14:paraId="2F671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9153" w:type="dxa"/>
            <w:gridSpan w:val="18"/>
            <w:noWrap w:val="0"/>
            <w:vAlign w:val="center"/>
          </w:tcPr>
          <w:p w14:paraId="0D9F0636">
            <w:pPr>
              <w:adjustRightInd w:val="0"/>
              <w:snapToGrid w:val="0"/>
              <w:spacing w:before="120" w:after="120" w:line="240" w:lineRule="atLeast"/>
              <w:rPr>
                <w:rFonts w:hint="eastAsia"/>
              </w:rPr>
            </w:pPr>
            <w:r>
              <w:rPr>
                <w:rFonts w:hint="eastAsia"/>
              </w:rPr>
              <w:t>申请人</w:t>
            </w:r>
            <w:r>
              <w:rPr>
                <w:rFonts w:hint="eastAsia"/>
                <w:lang w:val="en-US" w:eastAsia="zh-CN"/>
              </w:rPr>
              <w:t>人事编制</w:t>
            </w:r>
            <w:r>
              <w:rPr>
                <w:rFonts w:hint="eastAsia"/>
              </w:rPr>
              <w:t>所在学院学位评定分委员会审核结果：</w:t>
            </w:r>
          </w:p>
        </w:tc>
      </w:tr>
      <w:tr w14:paraId="1D465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572" w:type="dxa"/>
            <w:vMerge w:val="restart"/>
            <w:noWrap w:val="0"/>
            <w:vAlign w:val="top"/>
          </w:tcPr>
          <w:p w14:paraId="20D85EA4">
            <w:pPr>
              <w:adjustRightInd w:val="0"/>
              <w:snapToGrid w:val="0"/>
              <w:spacing w:before="120" w:after="120" w:line="240" w:lineRule="atLeast"/>
              <w:jc w:val="left"/>
              <w:rPr>
                <w:rFonts w:hint="eastAsia"/>
              </w:rPr>
            </w:pPr>
            <w:bookmarkStart w:id="0" w:name="_Hlk113520439"/>
            <w:r>
              <w:rPr>
                <w:rFonts w:hint="eastAsia"/>
              </w:rPr>
              <w:t>表决情况</w:t>
            </w:r>
          </w:p>
        </w:tc>
        <w:tc>
          <w:tcPr>
            <w:tcW w:w="3525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3C7E959E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应参加表决委员人数</w:t>
            </w:r>
          </w:p>
        </w:tc>
        <w:tc>
          <w:tcPr>
            <w:tcW w:w="141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CB7C355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实际参加表决委员人数</w:t>
            </w:r>
          </w:p>
        </w:tc>
        <w:tc>
          <w:tcPr>
            <w:tcW w:w="2268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61685782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同意票数</w:t>
            </w:r>
          </w:p>
        </w:tc>
        <w:tc>
          <w:tcPr>
            <w:tcW w:w="137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41544F0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其它票数</w:t>
            </w:r>
          </w:p>
        </w:tc>
      </w:tr>
      <w:tr w14:paraId="2B57A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572" w:type="dxa"/>
            <w:vMerge w:val="continue"/>
            <w:noWrap w:val="0"/>
            <w:vAlign w:val="top"/>
          </w:tcPr>
          <w:p w14:paraId="53ED2050">
            <w:pPr>
              <w:adjustRightInd w:val="0"/>
              <w:snapToGrid w:val="0"/>
              <w:spacing w:before="120" w:after="120" w:line="240" w:lineRule="atLeast"/>
              <w:jc w:val="left"/>
              <w:rPr>
                <w:rFonts w:hint="eastAsia"/>
              </w:rPr>
            </w:pPr>
          </w:p>
        </w:tc>
        <w:tc>
          <w:tcPr>
            <w:tcW w:w="3525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065528A3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FAFF5B3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363587E3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</w:p>
        </w:tc>
        <w:tc>
          <w:tcPr>
            <w:tcW w:w="137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0138499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</w:p>
        </w:tc>
      </w:tr>
      <w:bookmarkEnd w:id="0"/>
      <w:tr w14:paraId="6E779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noWrap w:val="0"/>
            <w:vAlign w:val="center"/>
          </w:tcPr>
          <w:p w14:paraId="3E08E495">
            <w:pPr>
              <w:adjustRightInd w:val="0"/>
              <w:snapToGrid w:val="0"/>
              <w:spacing w:before="60" w:after="60"/>
              <w:rPr>
                <w:rFonts w:hint="eastAsia"/>
              </w:rPr>
            </w:pPr>
            <w:r>
              <w:rPr>
                <w:rFonts w:hint="eastAsia"/>
              </w:rPr>
              <w:t>审核意见</w:t>
            </w:r>
          </w:p>
        </w:tc>
        <w:tc>
          <w:tcPr>
            <w:tcW w:w="8581" w:type="dxa"/>
            <w:gridSpan w:val="17"/>
            <w:noWrap w:val="0"/>
            <w:vAlign w:val="top"/>
          </w:tcPr>
          <w:p w14:paraId="4B6C11AC">
            <w:pPr>
              <w:adjustRightInd w:val="0"/>
              <w:snapToGrid w:val="0"/>
              <w:spacing w:before="60" w:after="60"/>
              <w:rPr>
                <w:rFonts w:hint="eastAsia"/>
              </w:rPr>
            </w:pPr>
          </w:p>
          <w:p w14:paraId="6AEADD86">
            <w:pPr>
              <w:adjustRightInd w:val="0"/>
              <w:snapToGrid w:val="0"/>
              <w:spacing w:before="60" w:after="60"/>
              <w:rPr>
                <w:rFonts w:hint="eastAsia"/>
              </w:rPr>
            </w:pPr>
          </w:p>
          <w:p w14:paraId="709D9091">
            <w:pPr>
              <w:adjustRightInd w:val="0"/>
              <w:snapToGrid w:val="0"/>
              <w:spacing w:before="60" w:after="60"/>
              <w:rPr>
                <w:rFonts w:hint="eastAsia"/>
              </w:rPr>
            </w:pPr>
          </w:p>
          <w:p w14:paraId="698C87CA">
            <w:pPr>
              <w:adjustRightInd w:val="0"/>
              <w:snapToGrid w:val="0"/>
              <w:spacing w:before="60" w:after="60"/>
              <w:rPr>
                <w:rFonts w:hint="eastAsia"/>
              </w:rPr>
            </w:pPr>
          </w:p>
          <w:p w14:paraId="015BFEEB">
            <w:pPr>
              <w:adjustRightInd w:val="0"/>
              <w:snapToGrid w:val="0"/>
              <w:spacing w:before="60" w:after="60"/>
            </w:pPr>
            <w:r>
              <w:t xml:space="preserve">       </w:t>
            </w:r>
            <w:r>
              <w:rPr>
                <w:rFonts w:hint="eastAsia"/>
              </w:rPr>
              <w:t xml:space="preserve">   </w:t>
            </w:r>
            <w:r>
              <w:t xml:space="preserve"> </w:t>
            </w:r>
            <w:r>
              <w:rPr>
                <w:rFonts w:hint="eastAsia"/>
              </w:rPr>
              <w:t xml:space="preserve">      委员会主席（签名）：</w:t>
            </w:r>
            <w:r>
              <w:t xml:space="preserve">           </w:t>
            </w:r>
            <w:r>
              <w:rPr>
                <w:rFonts w:hint="eastAsia"/>
              </w:rPr>
              <w:t>日期：         年    月    日</w:t>
            </w:r>
          </w:p>
        </w:tc>
      </w:tr>
      <w:tr w14:paraId="5BE90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9153" w:type="dxa"/>
            <w:gridSpan w:val="18"/>
            <w:noWrap w:val="0"/>
            <w:vAlign w:val="top"/>
          </w:tcPr>
          <w:p w14:paraId="6E883973">
            <w:pPr>
              <w:adjustRightInd w:val="0"/>
              <w:snapToGrid w:val="0"/>
              <w:spacing w:before="120" w:after="120" w:line="240" w:lineRule="atLeast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博士授权点</w:t>
            </w:r>
            <w:r>
              <w:rPr>
                <w:rFonts w:hint="eastAsia"/>
              </w:rPr>
              <w:t>所属学院学位评定分委员会审核结果：</w:t>
            </w:r>
          </w:p>
        </w:tc>
      </w:tr>
      <w:tr w14:paraId="3DD69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572" w:type="dxa"/>
            <w:vMerge w:val="restart"/>
            <w:noWrap w:val="0"/>
            <w:vAlign w:val="top"/>
          </w:tcPr>
          <w:p w14:paraId="3A9DDB26">
            <w:pPr>
              <w:adjustRightInd w:val="0"/>
              <w:snapToGrid w:val="0"/>
              <w:spacing w:before="120" w:after="120" w:line="240" w:lineRule="atLeas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表决情况</w:t>
            </w:r>
          </w:p>
        </w:tc>
        <w:tc>
          <w:tcPr>
            <w:tcW w:w="3525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102CDFE5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应参加表决委员人数</w:t>
            </w:r>
          </w:p>
        </w:tc>
        <w:tc>
          <w:tcPr>
            <w:tcW w:w="141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1A5CD79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实际参加表决委员人数</w:t>
            </w:r>
          </w:p>
        </w:tc>
        <w:tc>
          <w:tcPr>
            <w:tcW w:w="2268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34D4BCC5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同意票数</w:t>
            </w:r>
          </w:p>
        </w:tc>
        <w:tc>
          <w:tcPr>
            <w:tcW w:w="137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D9AED43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其它票数</w:t>
            </w:r>
          </w:p>
        </w:tc>
      </w:tr>
      <w:tr w14:paraId="696B4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572" w:type="dxa"/>
            <w:vMerge w:val="continue"/>
            <w:noWrap w:val="0"/>
            <w:vAlign w:val="top"/>
          </w:tcPr>
          <w:p w14:paraId="7722082B">
            <w:pPr>
              <w:adjustRightInd w:val="0"/>
              <w:snapToGrid w:val="0"/>
              <w:spacing w:before="120" w:after="120" w:line="240" w:lineRule="atLeast"/>
              <w:jc w:val="left"/>
              <w:rPr>
                <w:rFonts w:hint="eastAsia"/>
              </w:rPr>
            </w:pPr>
          </w:p>
        </w:tc>
        <w:tc>
          <w:tcPr>
            <w:tcW w:w="3525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0FE22180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826D4B6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72BEC1AA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</w:p>
        </w:tc>
        <w:tc>
          <w:tcPr>
            <w:tcW w:w="137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EABFD68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</w:p>
        </w:tc>
      </w:tr>
      <w:tr w14:paraId="1D8A7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5" w:hRule="atLeast"/>
        </w:trPr>
        <w:tc>
          <w:tcPr>
            <w:tcW w:w="572" w:type="dxa"/>
            <w:noWrap w:val="0"/>
            <w:vAlign w:val="center"/>
          </w:tcPr>
          <w:p w14:paraId="148FA216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审核意见</w:t>
            </w:r>
          </w:p>
        </w:tc>
        <w:tc>
          <w:tcPr>
            <w:tcW w:w="8581" w:type="dxa"/>
            <w:gridSpan w:val="17"/>
            <w:noWrap w:val="0"/>
            <w:vAlign w:val="top"/>
          </w:tcPr>
          <w:p w14:paraId="05D701A8">
            <w:pPr>
              <w:widowControl/>
              <w:jc w:val="left"/>
              <w:rPr>
                <w:rFonts w:hint="eastAsia"/>
              </w:rPr>
            </w:pPr>
          </w:p>
          <w:p w14:paraId="5B58785B">
            <w:pPr>
              <w:widowControl/>
              <w:jc w:val="left"/>
              <w:rPr>
                <w:rFonts w:hint="eastAsia"/>
              </w:rPr>
            </w:pPr>
          </w:p>
          <w:p w14:paraId="2D01B40B">
            <w:pPr>
              <w:widowControl/>
              <w:jc w:val="left"/>
            </w:pPr>
          </w:p>
          <w:p w14:paraId="076CA5F2">
            <w:pPr>
              <w:adjustRightInd w:val="0"/>
              <w:snapToGrid w:val="0"/>
              <w:spacing w:before="120" w:after="120" w:line="240" w:lineRule="atLeast"/>
              <w:ind w:firstLine="1785" w:firstLineChars="85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委员会主席（签名）：           日期：         年    月    日</w:t>
            </w:r>
          </w:p>
        </w:tc>
      </w:tr>
      <w:tr w14:paraId="7B634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9153" w:type="dxa"/>
            <w:gridSpan w:val="18"/>
            <w:noWrap w:val="0"/>
            <w:vAlign w:val="center"/>
          </w:tcPr>
          <w:p w14:paraId="4D5BEA14">
            <w:pPr>
              <w:adjustRightInd w:val="0"/>
              <w:snapToGrid w:val="0"/>
              <w:spacing w:before="120" w:after="120" w:line="240" w:lineRule="atLeast"/>
              <w:rPr>
                <w:rFonts w:hint="eastAsia"/>
              </w:rPr>
            </w:pPr>
            <w:r>
              <w:rPr>
                <w:rFonts w:hint="eastAsia"/>
              </w:rPr>
              <w:t>校学位评定委员会审核结果：</w:t>
            </w:r>
          </w:p>
        </w:tc>
      </w:tr>
      <w:tr w14:paraId="01A08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572" w:type="dxa"/>
            <w:vMerge w:val="restart"/>
            <w:noWrap w:val="0"/>
            <w:vAlign w:val="top"/>
          </w:tcPr>
          <w:p w14:paraId="615DB197">
            <w:pPr>
              <w:adjustRightInd w:val="0"/>
              <w:snapToGrid w:val="0"/>
              <w:spacing w:before="120" w:after="120" w:line="240" w:lineRule="atLeas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表决情况</w:t>
            </w:r>
          </w:p>
        </w:tc>
        <w:tc>
          <w:tcPr>
            <w:tcW w:w="3525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6A7EF7ED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应参加表决委员人数</w:t>
            </w:r>
          </w:p>
        </w:tc>
        <w:tc>
          <w:tcPr>
            <w:tcW w:w="141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3D30BDD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实际参加表决委员人数</w:t>
            </w:r>
          </w:p>
        </w:tc>
        <w:tc>
          <w:tcPr>
            <w:tcW w:w="2268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1D9A409B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同意票数</w:t>
            </w:r>
          </w:p>
        </w:tc>
        <w:tc>
          <w:tcPr>
            <w:tcW w:w="137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71E7366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其它票数</w:t>
            </w:r>
          </w:p>
        </w:tc>
      </w:tr>
      <w:tr w14:paraId="11855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572" w:type="dxa"/>
            <w:vMerge w:val="continue"/>
            <w:noWrap w:val="0"/>
            <w:vAlign w:val="top"/>
          </w:tcPr>
          <w:p w14:paraId="024FA041">
            <w:pPr>
              <w:adjustRightInd w:val="0"/>
              <w:snapToGrid w:val="0"/>
              <w:spacing w:before="120" w:after="120" w:line="240" w:lineRule="atLeast"/>
              <w:jc w:val="left"/>
              <w:rPr>
                <w:rFonts w:hint="eastAsia"/>
              </w:rPr>
            </w:pPr>
          </w:p>
        </w:tc>
        <w:tc>
          <w:tcPr>
            <w:tcW w:w="3525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7E288114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6F93315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28EA8583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</w:p>
        </w:tc>
        <w:tc>
          <w:tcPr>
            <w:tcW w:w="137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9058C8B">
            <w:pPr>
              <w:adjustRightInd w:val="0"/>
              <w:snapToGrid w:val="0"/>
              <w:spacing w:before="120" w:after="120" w:line="240" w:lineRule="atLeast"/>
              <w:jc w:val="center"/>
              <w:rPr>
                <w:rFonts w:hint="eastAsia"/>
              </w:rPr>
            </w:pPr>
          </w:p>
        </w:tc>
      </w:tr>
      <w:tr w14:paraId="2740F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noWrap w:val="0"/>
            <w:vAlign w:val="center"/>
          </w:tcPr>
          <w:p w14:paraId="263D961D">
            <w:pPr>
              <w:adjustRightInd w:val="0"/>
              <w:snapToGrid w:val="0"/>
              <w:spacing w:before="60" w:after="60"/>
              <w:rPr>
                <w:rFonts w:hint="eastAsia"/>
              </w:rPr>
            </w:pPr>
            <w:r>
              <w:rPr>
                <w:rFonts w:hint="eastAsia"/>
              </w:rPr>
              <w:t>审核意见</w:t>
            </w:r>
          </w:p>
        </w:tc>
        <w:tc>
          <w:tcPr>
            <w:tcW w:w="8581" w:type="dxa"/>
            <w:gridSpan w:val="17"/>
            <w:noWrap w:val="0"/>
            <w:vAlign w:val="top"/>
          </w:tcPr>
          <w:p w14:paraId="09E35EFA">
            <w:pPr>
              <w:adjustRightInd w:val="0"/>
              <w:snapToGrid w:val="0"/>
              <w:spacing w:before="60" w:after="60"/>
              <w:rPr>
                <w:rFonts w:hint="eastAsia"/>
              </w:rPr>
            </w:pPr>
          </w:p>
          <w:p w14:paraId="745CE1AF">
            <w:pPr>
              <w:adjustRightInd w:val="0"/>
              <w:snapToGrid w:val="0"/>
              <w:spacing w:before="60" w:after="60"/>
              <w:rPr>
                <w:rFonts w:hint="eastAsia"/>
              </w:rPr>
            </w:pPr>
          </w:p>
          <w:p w14:paraId="0384BA2A">
            <w:pPr>
              <w:adjustRightInd w:val="0"/>
              <w:snapToGrid w:val="0"/>
              <w:spacing w:before="60" w:after="60"/>
              <w:rPr>
                <w:rFonts w:hint="eastAsia"/>
              </w:rPr>
            </w:pPr>
          </w:p>
          <w:p w14:paraId="208A8B45">
            <w:pPr>
              <w:adjustRightInd w:val="0"/>
              <w:snapToGrid w:val="0"/>
              <w:spacing w:before="60" w:after="60"/>
              <w:rPr>
                <w:rFonts w:hint="eastAsia"/>
              </w:rPr>
            </w:pPr>
          </w:p>
          <w:p w14:paraId="140AC451">
            <w:pPr>
              <w:adjustRightInd w:val="0"/>
              <w:snapToGrid w:val="0"/>
              <w:spacing w:before="60" w:after="60"/>
            </w:pPr>
            <w:r>
              <w:t xml:space="preserve">       </w:t>
            </w:r>
            <w:r>
              <w:rPr>
                <w:rFonts w:hint="eastAsia"/>
              </w:rPr>
              <w:t xml:space="preserve">      委员会主席（签章）：</w:t>
            </w:r>
            <w:r>
              <w:t xml:space="preserve">               </w:t>
            </w:r>
            <w:r>
              <w:rPr>
                <w:rFonts w:hint="eastAsia"/>
              </w:rPr>
              <w:t>日期：         年    月    日</w:t>
            </w:r>
          </w:p>
        </w:tc>
      </w:tr>
    </w:tbl>
    <w:p w14:paraId="0EDCFD2F">
      <w:r>
        <w:rPr>
          <w:rFonts w:hint="eastAsia"/>
        </w:rPr>
        <w:t>说明：请不要改变表格原有结构和页数，填写内容的字体大小可以自行调整。</w:t>
      </w:r>
    </w:p>
    <w:p w14:paraId="3DEC6847">
      <w:pPr>
        <w:pStyle w:val="3"/>
        <w:ind w:left="0" w:firstLine="0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0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ZkNDg0NGE2MDliODczOGFlZmEzMDFmZDY5Zjc3ZmUifQ=="/>
  </w:docVars>
  <w:rsids>
    <w:rsidRoot w:val="5D48594F"/>
    <w:rsid w:val="00116070"/>
    <w:rsid w:val="00196277"/>
    <w:rsid w:val="002E1B84"/>
    <w:rsid w:val="003D6CB2"/>
    <w:rsid w:val="0042548E"/>
    <w:rsid w:val="004349C5"/>
    <w:rsid w:val="00447904"/>
    <w:rsid w:val="004A64E8"/>
    <w:rsid w:val="00544B7D"/>
    <w:rsid w:val="006A6659"/>
    <w:rsid w:val="0071433D"/>
    <w:rsid w:val="00751FA4"/>
    <w:rsid w:val="00791B5C"/>
    <w:rsid w:val="008A2737"/>
    <w:rsid w:val="008D36D9"/>
    <w:rsid w:val="0092579A"/>
    <w:rsid w:val="009979B0"/>
    <w:rsid w:val="00AE00AA"/>
    <w:rsid w:val="00BA6B11"/>
    <w:rsid w:val="00C57BFA"/>
    <w:rsid w:val="00FB052F"/>
    <w:rsid w:val="01A7585A"/>
    <w:rsid w:val="01C171FB"/>
    <w:rsid w:val="01C94123"/>
    <w:rsid w:val="02314A03"/>
    <w:rsid w:val="03A327BC"/>
    <w:rsid w:val="04CB516F"/>
    <w:rsid w:val="06ED0EED"/>
    <w:rsid w:val="09E172E3"/>
    <w:rsid w:val="0AE9682A"/>
    <w:rsid w:val="0B3B43A1"/>
    <w:rsid w:val="0BEA2263"/>
    <w:rsid w:val="0D4572C1"/>
    <w:rsid w:val="0E331304"/>
    <w:rsid w:val="101D5447"/>
    <w:rsid w:val="1175702C"/>
    <w:rsid w:val="15782278"/>
    <w:rsid w:val="18357948"/>
    <w:rsid w:val="196C39AF"/>
    <w:rsid w:val="1D2E4391"/>
    <w:rsid w:val="1D5F4941"/>
    <w:rsid w:val="1DEC4700"/>
    <w:rsid w:val="1E1061A3"/>
    <w:rsid w:val="1F4F3835"/>
    <w:rsid w:val="201A063F"/>
    <w:rsid w:val="20D0711F"/>
    <w:rsid w:val="23C12F77"/>
    <w:rsid w:val="2A0C4C95"/>
    <w:rsid w:val="2C834E1E"/>
    <w:rsid w:val="305E6622"/>
    <w:rsid w:val="30FF0251"/>
    <w:rsid w:val="31012C04"/>
    <w:rsid w:val="38AF2D1D"/>
    <w:rsid w:val="3C54454B"/>
    <w:rsid w:val="3C7E74E7"/>
    <w:rsid w:val="3E8F7ABC"/>
    <w:rsid w:val="413E622F"/>
    <w:rsid w:val="41A158A7"/>
    <w:rsid w:val="45921C25"/>
    <w:rsid w:val="47B52907"/>
    <w:rsid w:val="4AA61A57"/>
    <w:rsid w:val="4CC769A9"/>
    <w:rsid w:val="4D7A4E32"/>
    <w:rsid w:val="4DA70525"/>
    <w:rsid w:val="4F5E0FED"/>
    <w:rsid w:val="500334DE"/>
    <w:rsid w:val="50432A9C"/>
    <w:rsid w:val="508B684A"/>
    <w:rsid w:val="51C377C8"/>
    <w:rsid w:val="5D3B6F2A"/>
    <w:rsid w:val="5D48594F"/>
    <w:rsid w:val="5F3D5A4A"/>
    <w:rsid w:val="60C579ED"/>
    <w:rsid w:val="60EE4A88"/>
    <w:rsid w:val="61A1454D"/>
    <w:rsid w:val="61E76906"/>
    <w:rsid w:val="625D0E3D"/>
    <w:rsid w:val="64B21544"/>
    <w:rsid w:val="656F6FB5"/>
    <w:rsid w:val="65F63DB3"/>
    <w:rsid w:val="67A62A7B"/>
    <w:rsid w:val="68B53C16"/>
    <w:rsid w:val="68CC7135"/>
    <w:rsid w:val="6A6C06C9"/>
    <w:rsid w:val="6CF377DE"/>
    <w:rsid w:val="6F8011B9"/>
    <w:rsid w:val="722B1588"/>
    <w:rsid w:val="72E32A52"/>
    <w:rsid w:val="72F81BD2"/>
    <w:rsid w:val="746F3B06"/>
    <w:rsid w:val="75DB0858"/>
    <w:rsid w:val="765311F6"/>
    <w:rsid w:val="77BD37F3"/>
    <w:rsid w:val="77F113DF"/>
    <w:rsid w:val="7BF8F4B4"/>
    <w:rsid w:val="7C0E018A"/>
    <w:rsid w:val="7FB7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nhideWhenUsed="0"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Body Text Indent"/>
    <w:basedOn w:val="1"/>
    <w:semiHidden/>
    <w:uiPriority w:val="0"/>
    <w:pPr>
      <w:adjustRightInd w:val="0"/>
      <w:snapToGrid w:val="0"/>
      <w:spacing w:before="60" w:after="60"/>
      <w:ind w:left="360" w:hanging="360"/>
    </w:pPr>
    <w:rPr>
      <w:szCs w:val="20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qFormat/>
    <w:uiPriority w:val="0"/>
    <w:pPr>
      <w:widowControl/>
      <w:spacing w:before="100" w:beforeAutospacing="1" w:after="100" w:afterAutospacing="1" w:line="408" w:lineRule="auto"/>
      <w:ind w:firstLine="480"/>
      <w:jc w:val="left"/>
    </w:pPr>
    <w:rPr>
      <w:rFonts w:ascii="_x000B__x000C_" w:hAnsi="_x000B__x000C_"/>
      <w:kern w:val="0"/>
      <w:sz w:val="18"/>
      <w:szCs w:val="18"/>
    </w:rPr>
  </w:style>
  <w:style w:type="paragraph" w:styleId="8">
    <w:name w:val="annotation subject"/>
    <w:basedOn w:val="2"/>
    <w:next w:val="2"/>
    <w:link w:val="16"/>
    <w:qFormat/>
    <w:uiPriority w:val="0"/>
    <w:rPr>
      <w:b/>
      <w:bCs/>
    </w:rPr>
  </w:style>
  <w:style w:type="character" w:styleId="11">
    <w:name w:val="Strong"/>
    <w:qFormat/>
    <w:uiPriority w:val="0"/>
    <w:rPr>
      <w:b/>
      <w:bCs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character" w:customStyle="1" w:styleId="13">
    <w:name w:val="批注框文本 Char"/>
    <w:basedOn w:val="10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批注文字 Char"/>
    <w:basedOn w:val="10"/>
    <w:link w:val="2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6">
    <w:name w:val="批注主题 Char"/>
    <w:basedOn w:val="15"/>
    <w:link w:val="8"/>
    <w:qFormat/>
    <w:uiPriority w:val="0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17">
    <w:name w:val="页眉 Char"/>
    <w:basedOn w:val="10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8">
    <w:name w:val="页脚 Char"/>
    <w:basedOn w:val="10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950</Words>
  <Characters>966</Characters>
  <Lines>1</Lines>
  <Paragraphs>1</Paragraphs>
  <TotalTime>7</TotalTime>
  <ScaleCrop>false</ScaleCrop>
  <LinksUpToDate>false</LinksUpToDate>
  <CharactersWithSpaces>1241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2021-12-21T01:50:00Z</dcterms:created>
  <dc:creator>WPS_1636416607</dc:creator>
  <cp:lastModifiedBy>章舒</cp:lastModifiedBy>
  <cp:lastPrinted>2024-10-15T06:36:00Z</cp:lastPrinted>
  <dcterms:modified xsi:type="dcterms:W3CDTF">2026-09-16T07:13:43Z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1063882D38DE424D9731C222FAAFEFF4</vt:lpwstr>
  </property>
  <property fmtid="{D5CDD505-2E9C-101B-9397-08002B2CF9AE}" pid="4" name="KSOTemplateDocerSaveRecord">
    <vt:lpwstr>eyJoZGlkIjoiMjFlYzlkZDdiMjE2YmIzNmY0NGU3MDU0NjlkNjc2ZDkiLCJ1c2VySWQiOiI1NDk5NjM3MzUifQ==</vt:lpwstr>
  </property>
</Properties>
</file>